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B39B" w14:textId="21669616" w:rsidR="00AB67AE" w:rsidRPr="00C02002" w:rsidRDefault="00030296" w:rsidP="00AC7518">
      <w:pPr>
        <w:pStyle w:val="Ttulo"/>
        <w:kinsoku w:val="0"/>
        <w:overflowPunct w:val="0"/>
        <w:spacing w:before="346"/>
        <w:ind w:right="130"/>
        <w:rPr>
          <w:color w:val="494444"/>
          <w:sz w:val="60"/>
          <w:szCs w:val="60"/>
          <w:lang w:val="es-ES"/>
        </w:rPr>
      </w:pPr>
      <w:r>
        <w:rPr>
          <w:noProof/>
          <w:color w:val="494444"/>
          <w:sz w:val="60"/>
          <w:szCs w:val="60"/>
          <w14:ligatures w14:val="standardContextual"/>
        </w:rPr>
        <mc:AlternateContent>
          <mc:Choice Requires="wps">
            <w:drawing>
              <wp:anchor distT="0" distB="0" distL="114300" distR="114300" simplePos="0" relativeHeight="251658240" behindDoc="0" locked="0" layoutInCell="1" allowOverlap="1" wp14:anchorId="333946EF" wp14:editId="3862E6EB">
                <wp:simplePos x="0" y="0"/>
                <wp:positionH relativeFrom="column">
                  <wp:posOffset>-643635</wp:posOffset>
                </wp:positionH>
                <wp:positionV relativeFrom="paragraph">
                  <wp:posOffset>-236371</wp:posOffset>
                </wp:positionV>
                <wp:extent cx="3940404" cy="648482"/>
                <wp:effectExtent l="0" t="0" r="0" b="0"/>
                <wp:wrapNone/>
                <wp:docPr id="1614888939" name="Rounded Rectangle 1"/>
                <wp:cNvGraphicFramePr/>
                <a:graphic xmlns:a="http://schemas.openxmlformats.org/drawingml/2006/main">
                  <a:graphicData uri="http://schemas.microsoft.com/office/word/2010/wordprocessingShape">
                    <wps:wsp>
                      <wps:cNvSpPr/>
                      <wps:spPr>
                        <a:xfrm>
                          <a:off x="0" y="0"/>
                          <a:ext cx="3940404" cy="648482"/>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3D1037" w14:textId="4681ACBB" w:rsidR="00030296" w:rsidRPr="00E67C7D" w:rsidRDefault="00030296" w:rsidP="00E55655">
                            <w:pPr>
                              <w:pStyle w:val="Ttulo"/>
                              <w:kinsoku w:val="0"/>
                              <w:overflowPunct w:val="0"/>
                              <w:spacing w:before="346"/>
                              <w:ind w:left="851" w:right="130"/>
                              <w:rPr>
                                <w:rFonts w:ascii="Arial" w:hAnsi="Arial" w:cs="Arial"/>
                                <w:b/>
                                <w:bCs/>
                                <w:color w:val="004B61"/>
                                <w:spacing w:val="0"/>
                                <w:sz w:val="24"/>
                                <w:szCs w:val="24"/>
                              </w:rPr>
                            </w:pPr>
                            <w:r w:rsidRPr="00E67C7D">
                              <w:rPr>
                                <w:rFonts w:ascii="Arial" w:hAnsi="Arial" w:cs="Arial"/>
                                <w:b/>
                                <w:bCs/>
                                <w:color w:val="004B61"/>
                                <w:spacing w:val="0"/>
                                <w:sz w:val="24"/>
                                <w:szCs w:val="24"/>
                              </w:rPr>
                              <w:t>EU</w:t>
                            </w:r>
                            <w:r w:rsidR="0054750B" w:rsidRPr="00E67C7D">
                              <w:rPr>
                                <w:rFonts w:ascii="Arial" w:hAnsi="Arial" w:cs="Arial"/>
                                <w:b/>
                                <w:bCs/>
                                <w:color w:val="004B61"/>
                                <w:spacing w:val="0"/>
                                <w:sz w:val="24"/>
                                <w:szCs w:val="24"/>
                              </w:rPr>
                              <w:t xml:space="preserve"> G</w:t>
                            </w:r>
                            <w:r w:rsidRPr="00E67C7D">
                              <w:rPr>
                                <w:rFonts w:ascii="Arial" w:hAnsi="Arial" w:cs="Arial"/>
                                <w:b/>
                                <w:bCs/>
                                <w:color w:val="004B61"/>
                                <w:spacing w:val="0"/>
                                <w:sz w:val="24"/>
                                <w:szCs w:val="24"/>
                              </w:rPr>
                              <w:t>REEN WEEK PARTNER EVENT</w:t>
                            </w:r>
                          </w:p>
                          <w:p w14:paraId="39C0930D" w14:textId="77777777" w:rsidR="00030296" w:rsidRPr="00030296" w:rsidRDefault="00030296" w:rsidP="00030296">
                            <w:pPr>
                              <w:jc w:val="center"/>
                              <w:rPr>
                                <w:color w:val="FFFFFF" w:themeColor="background1"/>
                                <w:sz w:val="16"/>
                                <w:szCs w:val="16"/>
                              </w:rPr>
                            </w:pPr>
                          </w:p>
                        </w:txbxContent>
                      </wps:txbx>
                      <wps:bodyPr rot="0" spcFirstLastPara="0" vertOverflow="overflow" horzOverflow="overflow" vert="horz" wrap="square" lIns="91440" tIns="0" rIns="9144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946EF" id="Rounded Rectangle 1" o:spid="_x0000_s1026" style="position:absolute;margin-left:-50.7pt;margin-top:-18.6pt;width:310.25pt;height:5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" filled="f" stroked="f" strokeweight="1.5pt">
                <v:stroke joinstyle="miter"/>
                <v:textbox inset=",0,,2mm">
                  <w:txbxContent>
                    <w:p w14:paraId="533D1037" w14:textId="4681ACBB" w:rsidR="00030296" w:rsidRPr="00E67C7D" w:rsidRDefault="00030296" w:rsidP="00E55655">
                      <w:pPr>
                        <w:pStyle w:val="Ttulo"/>
                        <w:kinsoku w:val="0"/>
                        <w:overflowPunct w:val="0"/>
                        <w:spacing w:before="346"/>
                        <w:ind w:left="851" w:right="130"/>
                        <w:rPr>
                          <w:rFonts w:ascii="Arial" w:hAnsi="Arial" w:cs="Arial"/>
                          <w:b/>
                          <w:bCs/>
                          <w:color w:val="004B61"/>
                          <w:spacing w:val="0"/>
                          <w:sz w:val="24"/>
                          <w:szCs w:val="24"/>
                        </w:rPr>
                      </w:pPr>
                      <w:r w:rsidRPr="00E67C7D">
                        <w:rPr>
                          <w:rFonts w:ascii="Arial" w:hAnsi="Arial" w:cs="Arial"/>
                          <w:b/>
                          <w:bCs/>
                          <w:color w:val="004B61"/>
                          <w:spacing w:val="0"/>
                          <w:sz w:val="24"/>
                          <w:szCs w:val="24"/>
                        </w:rPr>
                        <w:t>EU</w:t>
                      </w:r>
                      <w:r w:rsidR="0054750B" w:rsidRPr="00E67C7D">
                        <w:rPr>
                          <w:rFonts w:ascii="Arial" w:hAnsi="Arial" w:cs="Arial"/>
                          <w:b/>
                          <w:bCs/>
                          <w:color w:val="004B61"/>
                          <w:spacing w:val="0"/>
                          <w:sz w:val="24"/>
                          <w:szCs w:val="24"/>
                        </w:rPr>
                        <w:t xml:space="preserve"> G</w:t>
                      </w:r>
                      <w:r w:rsidRPr="00E67C7D">
                        <w:rPr>
                          <w:rFonts w:ascii="Arial" w:hAnsi="Arial" w:cs="Arial"/>
                          <w:b/>
                          <w:bCs/>
                          <w:color w:val="004B61"/>
                          <w:spacing w:val="0"/>
                          <w:sz w:val="24"/>
                          <w:szCs w:val="24"/>
                        </w:rPr>
                        <w:t>REEN WEEK PARTNER EVENT</w:t>
                      </w:r>
                    </w:p>
                    <w:p w14:paraId="39C0930D" w14:textId="77777777" w:rsidR="00030296" w:rsidRPr="00030296" w:rsidRDefault="00030296" w:rsidP="00030296">
                      <w:pPr>
                        <w:jc w:val="center"/>
                        <w:rPr>
                          <w:color w:val="FFFFFF" w:themeColor="background1"/>
                          <w:sz w:val="16"/>
                          <w:szCs w:val="16"/>
                        </w:rPr>
                      </w:pPr>
                    </w:p>
                  </w:txbxContent>
                </v:textbox>
              </v:roundrect>
            </w:pict>
          </mc:Fallback>
        </mc:AlternateContent>
      </w:r>
      <w:r w:rsidR="00101560" w:rsidRPr="00C02002">
        <w:rPr>
          <w:color w:val="494444"/>
          <w:sz w:val="60"/>
          <w:szCs w:val="60"/>
          <w:lang w:val="es-ES"/>
        </w:rPr>
        <w:t>-</w:t>
      </w:r>
    </w:p>
    <w:p w14:paraId="0115F0E7" w14:textId="77777777" w:rsidR="00ED45AB" w:rsidRPr="00C02002" w:rsidRDefault="00ED45AB" w:rsidP="00ED45AB">
      <w:pPr>
        <w:ind w:left="1134" w:hanging="1134"/>
        <w:rPr>
          <w:rFonts w:eastAsiaTheme="majorEastAsia"/>
          <w:b/>
          <w:bCs/>
          <w:color w:val="E3DED0"/>
          <w:spacing w:val="-10"/>
          <w:kern w:val="28"/>
          <w:sz w:val="70"/>
          <w:szCs w:val="70"/>
          <w:lang w:val="es-ES"/>
        </w:rPr>
      </w:pPr>
      <w:r w:rsidRPr="00C02002">
        <w:rPr>
          <w:rFonts w:eastAsiaTheme="majorEastAsia"/>
          <w:b/>
          <w:bCs/>
          <w:color w:val="E3DED0"/>
          <w:spacing w:val="-10"/>
          <w:kern w:val="28"/>
          <w:sz w:val="70"/>
          <w:szCs w:val="70"/>
          <w:lang w:val="es-ES"/>
        </w:rPr>
        <w:t xml:space="preserve">Jornada técnica sobre </w:t>
      </w:r>
    </w:p>
    <w:p w14:paraId="1D2EF7B4" w14:textId="77777777" w:rsidR="00ED45AB" w:rsidRPr="00C02002" w:rsidRDefault="00ED45AB" w:rsidP="00ED45AB">
      <w:pPr>
        <w:ind w:left="1134" w:hanging="1134"/>
        <w:rPr>
          <w:rFonts w:eastAsiaTheme="majorEastAsia"/>
          <w:b/>
          <w:bCs/>
          <w:color w:val="E3DED0"/>
          <w:spacing w:val="-10"/>
          <w:kern w:val="28"/>
          <w:sz w:val="70"/>
          <w:szCs w:val="70"/>
          <w:lang w:val="es-ES"/>
        </w:rPr>
      </w:pPr>
      <w:r w:rsidRPr="00C02002">
        <w:rPr>
          <w:rFonts w:eastAsiaTheme="majorEastAsia"/>
          <w:b/>
          <w:bCs/>
          <w:color w:val="E3DED0"/>
          <w:spacing w:val="-10"/>
          <w:kern w:val="28"/>
          <w:sz w:val="70"/>
          <w:szCs w:val="70"/>
          <w:lang w:val="es-ES"/>
        </w:rPr>
        <w:t xml:space="preserve">el monitoreo de </w:t>
      </w:r>
    </w:p>
    <w:p w14:paraId="2252C99C" w14:textId="41C77DB9" w:rsidR="00AB67AE" w:rsidRPr="00C02002" w:rsidRDefault="00ED45AB" w:rsidP="00ED45AB">
      <w:pPr>
        <w:ind w:left="1134" w:hanging="1134"/>
        <w:rPr>
          <w:lang w:val="es-ES"/>
        </w:rPr>
      </w:pPr>
      <w:r w:rsidRPr="00C02002">
        <w:rPr>
          <w:rFonts w:eastAsiaTheme="majorEastAsia"/>
          <w:b/>
          <w:bCs/>
          <w:color w:val="E3DED0"/>
          <w:spacing w:val="-10"/>
          <w:kern w:val="28"/>
          <w:sz w:val="70"/>
          <w:szCs w:val="70"/>
          <w:lang w:val="es-ES"/>
        </w:rPr>
        <w:t>la salud del suelo</w:t>
      </w:r>
    </w:p>
    <w:p w14:paraId="5D0D347F" w14:textId="2B6E9F51" w:rsidR="00AB67AE" w:rsidRPr="00C02002" w:rsidRDefault="00ED45AB" w:rsidP="00ED45AB">
      <w:pPr>
        <w:pStyle w:val="Textoindependiente"/>
        <w:kinsoku w:val="0"/>
        <w:overflowPunct w:val="0"/>
        <w:ind w:right="130"/>
        <w:rPr>
          <w:color w:val="E3DED0"/>
          <w:sz w:val="44"/>
          <w:szCs w:val="44"/>
          <w:lang w:val="es-ES"/>
        </w:rPr>
      </w:pPr>
      <w:r w:rsidRPr="00C02002">
        <w:rPr>
          <w:color w:val="E3DED0"/>
          <w:sz w:val="44"/>
          <w:szCs w:val="44"/>
          <w:lang w:val="es-ES"/>
        </w:rPr>
        <w:t>Las Caballerizas, Campus Agroalimentario de Arkaute, Vitoria-Gasteiz</w:t>
      </w:r>
    </w:p>
    <w:p w14:paraId="5CE6D33E" w14:textId="77777777" w:rsidR="00CF29FB" w:rsidRDefault="0092681B" w:rsidP="00CF29FB">
      <w:pPr>
        <w:pStyle w:val="Textoindependiente"/>
        <w:kinsoku w:val="0"/>
        <w:overflowPunct w:val="0"/>
        <w:spacing w:after="120"/>
        <w:ind w:right="130"/>
        <w:rPr>
          <w:b/>
          <w:bCs/>
          <w:color w:val="004B61"/>
          <w:spacing w:val="-1"/>
          <w:sz w:val="40"/>
          <w:szCs w:val="40"/>
          <w:lang w:val="es-ES"/>
        </w:rPr>
      </w:pPr>
      <w:r>
        <w:rPr>
          <w:noProof/>
          <w:color w:val="000000" w:themeColor="text1"/>
          <w:lang w:val="fr-FR"/>
          <w14:ligatures w14:val="standardContextual"/>
        </w:rPr>
        <mc:AlternateContent>
          <mc:Choice Requires="wpg">
            <w:drawing>
              <wp:anchor distT="0" distB="0" distL="114300" distR="114300" simplePos="0" relativeHeight="251670528" behindDoc="0" locked="0" layoutInCell="1" allowOverlap="1" wp14:anchorId="5D4A0EAF" wp14:editId="39F0DB7C">
                <wp:simplePos x="0" y="0"/>
                <wp:positionH relativeFrom="column">
                  <wp:posOffset>967740</wp:posOffset>
                </wp:positionH>
                <wp:positionV relativeFrom="paragraph">
                  <wp:posOffset>5784215</wp:posOffset>
                </wp:positionV>
                <wp:extent cx="4648200" cy="763905"/>
                <wp:effectExtent l="0" t="0" r="0" b="0"/>
                <wp:wrapSquare wrapText="bothSides"/>
                <wp:docPr id="312611943" name="Grupo 9"/>
                <wp:cNvGraphicFramePr/>
                <a:graphic xmlns:a="http://schemas.openxmlformats.org/drawingml/2006/main">
                  <a:graphicData uri="http://schemas.microsoft.com/office/word/2010/wordprocessingGroup">
                    <wpg:wgp>
                      <wpg:cNvGrpSpPr/>
                      <wpg:grpSpPr>
                        <a:xfrm>
                          <a:off x="0" y="0"/>
                          <a:ext cx="4648200" cy="763905"/>
                          <a:chOff x="0" y="0"/>
                          <a:chExt cx="4648200" cy="763905"/>
                        </a:xfrm>
                      </wpg:grpSpPr>
                      <pic:pic xmlns:pic="http://schemas.openxmlformats.org/drawingml/2006/picture">
                        <pic:nvPicPr>
                          <pic:cNvPr id="1260677410" name="Imagen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247900" y="22860"/>
                            <a:ext cx="1215390" cy="718185"/>
                          </a:xfrm>
                          <a:prstGeom prst="rect">
                            <a:avLst/>
                          </a:prstGeom>
                        </pic:spPr>
                      </pic:pic>
                      <pic:pic xmlns:pic="http://schemas.openxmlformats.org/drawingml/2006/picture">
                        <pic:nvPicPr>
                          <pic:cNvPr id="1696184778" name="Imagen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4745" cy="763905"/>
                          </a:xfrm>
                          <a:prstGeom prst="rect">
                            <a:avLst/>
                          </a:prstGeom>
                        </pic:spPr>
                      </pic:pic>
                      <pic:pic xmlns:pic="http://schemas.openxmlformats.org/drawingml/2006/picture">
                        <pic:nvPicPr>
                          <pic:cNvPr id="1790549569" name="Imagen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64920" y="152400"/>
                            <a:ext cx="887730" cy="480060"/>
                          </a:xfrm>
                          <a:prstGeom prst="rect">
                            <a:avLst/>
                          </a:prstGeom>
                        </pic:spPr>
                      </pic:pic>
                      <pic:pic xmlns:pic="http://schemas.openxmlformats.org/drawingml/2006/picture">
                        <pic:nvPicPr>
                          <pic:cNvPr id="1097867016" name="Imagen 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581400" y="213360"/>
                            <a:ext cx="1066800" cy="348615"/>
                          </a:xfrm>
                          <a:prstGeom prst="rect">
                            <a:avLst/>
                          </a:prstGeom>
                        </pic:spPr>
                      </pic:pic>
                    </wpg:wgp>
                  </a:graphicData>
                </a:graphic>
              </wp:anchor>
            </w:drawing>
          </mc:Choice>
          <mc:Fallback>
            <w:pict>
              <v:group w14:anchorId="3A9AA5E5" id="Grupo 9" o:spid="_x0000_s1026" style="position:absolute;margin-left:76.2pt;margin-top:455.45pt;width:366pt;height:60.15pt;z-index:251670528" coordsize="46482,76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22479;top:228;width:12153;height:7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">
                  <v:imagedata r:id="rId15" o:title=""/>
                </v:shape>
                <v:shape id="Imagen 6" o:spid="_x0000_s1028" type="#_x0000_t75" style="position:absolute;width:11347;height: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">
                  <v:imagedata r:id="rId16" o:title=""/>
                </v:shape>
                <v:shape id="Imagen 7" o:spid="_x0000_s1029" type="#_x0000_t75" style="position:absolute;left:12649;top:1524;width:8877;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">
                  <v:imagedata r:id="rId17" o:title=""/>
                </v:shape>
                <v:shape id="Imagen 8" o:spid="_x0000_s1030" type="#_x0000_t75" style="position:absolute;left:35814;top:2133;width:10668;height:3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">
                  <v:imagedata r:id="rId18" o:title=""/>
                </v:shape>
                <w10:wrap type="square"/>
              </v:group>
            </w:pict>
          </mc:Fallback>
        </mc:AlternateContent>
      </w:r>
      <w:r w:rsidR="00ED45AB" w:rsidRPr="00C02002">
        <w:rPr>
          <w:color w:val="E3DED0"/>
          <w:sz w:val="44"/>
          <w:szCs w:val="44"/>
          <w:lang w:val="es-ES"/>
        </w:rPr>
        <w:t>10 de junio</w:t>
      </w:r>
      <w:r>
        <w:rPr>
          <w:color w:val="E3DED0"/>
          <w:sz w:val="44"/>
          <w:szCs w:val="44"/>
          <w:lang w:val="es-ES"/>
        </w:rPr>
        <w:br/>
      </w:r>
      <w:r>
        <w:rPr>
          <w:color w:val="E3DED0"/>
          <w:sz w:val="44"/>
          <w:szCs w:val="44"/>
          <w:lang w:val="es-ES"/>
        </w:rPr>
        <w:br/>
      </w:r>
      <w:r>
        <w:rPr>
          <w:color w:val="E3DED0"/>
          <w:sz w:val="44"/>
          <w:szCs w:val="44"/>
          <w:lang w:val="es-ES"/>
        </w:rPr>
        <w:br/>
      </w:r>
      <w:r w:rsidR="00ED45AB" w:rsidRPr="00C02002">
        <w:rPr>
          <w:b/>
          <w:bCs/>
          <w:color w:val="004B61"/>
          <w:spacing w:val="-1"/>
          <w:sz w:val="40"/>
          <w:szCs w:val="40"/>
          <w:lang w:val="es-ES"/>
        </w:rPr>
        <w:t>BIENVENIDA Y CONTEXTO</w:t>
      </w:r>
      <w:r w:rsidR="00A32A52" w:rsidRPr="00C02002">
        <w:rPr>
          <w:b/>
          <w:bCs/>
          <w:color w:val="004B61"/>
          <w:spacing w:val="-1"/>
          <w:sz w:val="40"/>
          <w:szCs w:val="40"/>
          <w:lang w:val="es-ES"/>
        </w:rPr>
        <w:t xml:space="preserve"> GENERAL</w:t>
      </w:r>
      <w:r>
        <w:rPr>
          <w:b/>
          <w:bCs/>
          <w:color w:val="004B61"/>
          <w:spacing w:val="-1"/>
          <w:sz w:val="40"/>
          <w:szCs w:val="40"/>
          <w:lang w:val="es-ES"/>
        </w:rPr>
        <w:br/>
      </w:r>
      <w:r>
        <w:rPr>
          <w:color w:val="000000" w:themeColor="text1"/>
          <w:spacing w:val="-1"/>
          <w:sz w:val="24"/>
          <w:szCs w:val="24"/>
          <w:lang w:val="es-ES"/>
        </w:rPr>
        <w:br/>
      </w:r>
      <w:r w:rsidR="00A32A52" w:rsidRPr="00C02002">
        <w:rPr>
          <w:color w:val="000000" w:themeColor="text1"/>
          <w:spacing w:val="-1"/>
          <w:sz w:val="24"/>
          <w:szCs w:val="24"/>
          <w:lang w:val="es-ES"/>
        </w:rPr>
        <w:t>09</w:t>
      </w:r>
      <w:r w:rsidR="00E55655" w:rsidRPr="00C02002">
        <w:rPr>
          <w:color w:val="000000" w:themeColor="text1"/>
          <w:spacing w:val="-1"/>
          <w:sz w:val="24"/>
          <w:szCs w:val="24"/>
          <w:lang w:val="es-ES"/>
        </w:rPr>
        <w:t>:</w:t>
      </w:r>
      <w:r w:rsidR="00A32A52" w:rsidRPr="00C02002">
        <w:rPr>
          <w:color w:val="000000" w:themeColor="text1"/>
          <w:spacing w:val="-1"/>
          <w:sz w:val="24"/>
          <w:szCs w:val="24"/>
          <w:lang w:val="es-ES"/>
        </w:rPr>
        <w:t>30</w:t>
      </w:r>
      <w:r w:rsidR="00E55655" w:rsidRPr="00C02002">
        <w:rPr>
          <w:color w:val="000000" w:themeColor="text1"/>
          <w:spacing w:val="-1"/>
          <w:sz w:val="24"/>
          <w:szCs w:val="24"/>
          <w:lang w:val="es-ES"/>
        </w:rPr>
        <w:t xml:space="preserve"> </w:t>
      </w:r>
      <w:r w:rsidR="00E55655" w:rsidRPr="00C02002">
        <w:rPr>
          <w:color w:val="000000" w:themeColor="text1"/>
          <w:sz w:val="24"/>
          <w:szCs w:val="24"/>
          <w:lang w:val="es-ES"/>
        </w:rPr>
        <w:t xml:space="preserve">– </w:t>
      </w:r>
      <w:r w:rsidR="00E55655" w:rsidRPr="00C02002">
        <w:rPr>
          <w:color w:val="000000" w:themeColor="text1"/>
          <w:spacing w:val="-1"/>
          <w:sz w:val="24"/>
          <w:szCs w:val="24"/>
          <w:lang w:val="es-ES"/>
        </w:rPr>
        <w:t>0</w:t>
      </w:r>
      <w:r w:rsidR="00A32A52" w:rsidRPr="00C02002">
        <w:rPr>
          <w:color w:val="000000" w:themeColor="text1"/>
          <w:spacing w:val="-1"/>
          <w:sz w:val="24"/>
          <w:szCs w:val="24"/>
          <w:lang w:val="es-ES"/>
        </w:rPr>
        <w:t>9</w:t>
      </w:r>
      <w:r w:rsidR="00E55655" w:rsidRPr="00C02002">
        <w:rPr>
          <w:color w:val="000000" w:themeColor="text1"/>
          <w:spacing w:val="-1"/>
          <w:sz w:val="24"/>
          <w:szCs w:val="24"/>
          <w:lang w:val="es-ES"/>
        </w:rPr>
        <w:t>:</w:t>
      </w:r>
      <w:r w:rsidR="00A32A52" w:rsidRPr="00C02002">
        <w:rPr>
          <w:color w:val="000000" w:themeColor="text1"/>
          <w:spacing w:val="-1"/>
          <w:sz w:val="24"/>
          <w:szCs w:val="24"/>
          <w:lang w:val="es-ES"/>
        </w:rPr>
        <w:t>4</w:t>
      </w:r>
      <w:r w:rsidR="00CF29FB">
        <w:rPr>
          <w:color w:val="000000" w:themeColor="text1"/>
          <w:spacing w:val="-1"/>
          <w:sz w:val="24"/>
          <w:szCs w:val="24"/>
          <w:lang w:val="es-ES"/>
        </w:rPr>
        <w:t>5</w:t>
      </w:r>
      <w:r>
        <w:rPr>
          <w:color w:val="000000" w:themeColor="text1"/>
          <w:spacing w:val="-1"/>
          <w:sz w:val="24"/>
          <w:szCs w:val="24"/>
          <w:lang w:val="es-ES"/>
        </w:rPr>
        <w:br/>
      </w:r>
      <w:r w:rsidR="00C7677A" w:rsidRPr="0092681B">
        <w:rPr>
          <w:b/>
          <w:bCs/>
          <w:color w:val="000000" w:themeColor="text1"/>
          <w:sz w:val="22"/>
          <w:szCs w:val="22"/>
          <w:lang w:val="es-ES"/>
        </w:rPr>
        <w:t xml:space="preserve">Bienvenida y mensajes </w:t>
      </w:r>
      <w:r w:rsidR="00C7677A" w:rsidRPr="001F23BF">
        <w:rPr>
          <w:b/>
          <w:bCs/>
          <w:sz w:val="22"/>
          <w:szCs w:val="22"/>
          <w:lang w:val="es-ES"/>
        </w:rPr>
        <w:t xml:space="preserve">institucionales, </w:t>
      </w:r>
      <w:r w:rsidR="00A32A52" w:rsidRPr="001F23BF">
        <w:rPr>
          <w:sz w:val="22"/>
          <w:szCs w:val="22"/>
          <w:lang w:val="es-ES"/>
        </w:rPr>
        <w:t>Amaia Barredo / Raul Perez Iratxeta</w:t>
      </w:r>
      <w:r w:rsidR="00CF29FB" w:rsidRPr="001F23BF">
        <w:rPr>
          <w:sz w:val="22"/>
          <w:szCs w:val="22"/>
          <w:lang w:val="es-ES"/>
        </w:rPr>
        <w:t xml:space="preserve"> </w:t>
      </w:r>
      <w:r w:rsidRPr="001F23BF">
        <w:rPr>
          <w:sz w:val="22"/>
          <w:szCs w:val="22"/>
          <w:lang w:val="es-ES"/>
        </w:rPr>
        <w:t>(G</w:t>
      </w:r>
      <w:r w:rsidR="00025069" w:rsidRPr="001F23BF">
        <w:rPr>
          <w:sz w:val="22"/>
          <w:szCs w:val="22"/>
          <w:lang w:val="es-ES"/>
        </w:rPr>
        <w:t xml:space="preserve">obierno </w:t>
      </w:r>
      <w:r w:rsidR="00025069" w:rsidRPr="0092681B">
        <w:rPr>
          <w:sz w:val="22"/>
          <w:szCs w:val="22"/>
          <w:lang w:val="es-ES"/>
        </w:rPr>
        <w:t>Vasco</w:t>
      </w:r>
      <w:r w:rsidR="00A32A52" w:rsidRPr="0092681B">
        <w:rPr>
          <w:sz w:val="22"/>
          <w:szCs w:val="22"/>
          <w:lang w:val="es-ES"/>
        </w:rPr>
        <w:t>)</w:t>
      </w:r>
      <w:r>
        <w:rPr>
          <w:lang w:val="es-ES"/>
        </w:rPr>
        <w:br/>
      </w:r>
      <w:r>
        <w:rPr>
          <w:lang w:val="es-ES"/>
        </w:rPr>
        <w:br/>
      </w:r>
      <w:r w:rsidR="00A32A52" w:rsidRPr="00C02002">
        <w:rPr>
          <w:color w:val="000000" w:themeColor="text1"/>
          <w:spacing w:val="-1"/>
          <w:sz w:val="24"/>
          <w:szCs w:val="24"/>
          <w:lang w:val="es-ES"/>
        </w:rPr>
        <w:t xml:space="preserve">09:45 </w:t>
      </w:r>
      <w:r w:rsidR="00A32A52" w:rsidRPr="00C02002">
        <w:rPr>
          <w:color w:val="000000" w:themeColor="text1"/>
          <w:sz w:val="24"/>
          <w:szCs w:val="24"/>
          <w:lang w:val="es-ES"/>
        </w:rPr>
        <w:t xml:space="preserve">– </w:t>
      </w:r>
      <w:r w:rsidR="00A32A52" w:rsidRPr="00C02002">
        <w:rPr>
          <w:color w:val="000000" w:themeColor="text1"/>
          <w:spacing w:val="-1"/>
          <w:sz w:val="24"/>
          <w:szCs w:val="24"/>
          <w:lang w:val="es-ES"/>
        </w:rPr>
        <w:t>09:55</w:t>
      </w:r>
      <w:r>
        <w:rPr>
          <w:color w:val="000000" w:themeColor="text1"/>
          <w:spacing w:val="-1"/>
          <w:sz w:val="24"/>
          <w:szCs w:val="24"/>
          <w:lang w:val="es-ES"/>
        </w:rPr>
        <w:br/>
      </w:r>
      <w:r w:rsidR="00C7677A" w:rsidRPr="0092681B">
        <w:rPr>
          <w:b/>
          <w:bCs/>
          <w:color w:val="000000" w:themeColor="text1"/>
          <w:sz w:val="22"/>
          <w:szCs w:val="22"/>
          <w:lang w:val="es-ES"/>
        </w:rPr>
        <w:t>Importancia de la salud del suelo y marco normativo</w:t>
      </w:r>
      <w:r w:rsidRPr="0092681B">
        <w:rPr>
          <w:b/>
          <w:bCs/>
          <w:color w:val="000000" w:themeColor="text1"/>
          <w:sz w:val="22"/>
          <w:szCs w:val="22"/>
          <w:lang w:val="es-ES"/>
        </w:rPr>
        <w:t xml:space="preserve">, </w:t>
      </w:r>
      <w:r w:rsidR="008E1C60" w:rsidRPr="0092681B">
        <w:rPr>
          <w:color w:val="000000" w:themeColor="text1"/>
          <w:sz w:val="22"/>
          <w:szCs w:val="22"/>
          <w:lang w:val="es-ES"/>
        </w:rPr>
        <w:t>Olatz Unamunzaga</w:t>
      </w:r>
      <w:r w:rsidR="00025069" w:rsidRPr="0092681B">
        <w:rPr>
          <w:color w:val="000000" w:themeColor="text1"/>
          <w:sz w:val="22"/>
          <w:szCs w:val="22"/>
          <w:lang w:val="es-ES"/>
        </w:rPr>
        <w:t xml:space="preserve"> </w:t>
      </w:r>
      <w:r w:rsidRPr="0092681B">
        <w:rPr>
          <w:color w:val="000000" w:themeColor="text1"/>
          <w:sz w:val="22"/>
          <w:szCs w:val="22"/>
          <w:lang w:val="es-ES"/>
        </w:rPr>
        <w:t>(</w:t>
      </w:r>
      <w:r w:rsidR="00025069" w:rsidRPr="0092681B">
        <w:rPr>
          <w:color w:val="000000" w:themeColor="text1"/>
          <w:sz w:val="22"/>
          <w:szCs w:val="22"/>
          <w:lang w:val="es-ES"/>
        </w:rPr>
        <w:t>NEIKER</w:t>
      </w:r>
      <w:r w:rsidR="00A32A52" w:rsidRPr="0092681B">
        <w:rPr>
          <w:color w:val="000000" w:themeColor="text1"/>
          <w:sz w:val="22"/>
          <w:szCs w:val="22"/>
          <w:lang w:val="es-ES"/>
        </w:rPr>
        <w:t>)</w:t>
      </w:r>
      <w:r>
        <w:rPr>
          <w:color w:val="000000" w:themeColor="text1"/>
          <w:sz w:val="22"/>
          <w:szCs w:val="22"/>
          <w:lang w:val="es-ES"/>
        </w:rPr>
        <w:br/>
      </w:r>
      <w:r w:rsidR="00340B63" w:rsidRPr="001A7405">
        <w:rPr>
          <w:lang w:val="es-ES"/>
        </w:rPr>
        <w:t xml:space="preserve">La salud del suelo es un pilar clave para la sostenibilidad agroalimentaria, la biodiversidad y la mitigación del cambio climático. </w:t>
      </w:r>
      <w:r w:rsidRPr="001A7405">
        <w:rPr>
          <w:lang w:val="es-ES"/>
        </w:rPr>
        <w:br/>
      </w:r>
      <w:r w:rsidR="00340B63" w:rsidRPr="001A7405">
        <w:rPr>
          <w:lang w:val="es-ES"/>
        </w:rPr>
        <w:t xml:space="preserve">Su protección y restauración se enmarcan en iniciativas como </w:t>
      </w:r>
      <w:r w:rsidR="00025069" w:rsidRPr="001A7405">
        <w:rPr>
          <w:lang w:val="es-ES"/>
        </w:rPr>
        <w:t xml:space="preserve">las estrategias de protección de suelos de la UE y de Euskadi y </w:t>
      </w:r>
      <w:r w:rsidR="00340B63" w:rsidRPr="001A7405">
        <w:rPr>
          <w:lang w:val="es-ES"/>
        </w:rPr>
        <w:t>la nueva directiva europea de</w:t>
      </w:r>
      <w:r w:rsidR="00025069" w:rsidRPr="001A7405">
        <w:rPr>
          <w:lang w:val="es-ES"/>
        </w:rPr>
        <w:t xml:space="preserve"> vigilancia y resiliencia </w:t>
      </w:r>
      <w:r w:rsidR="00340B63" w:rsidRPr="001A7405">
        <w:rPr>
          <w:lang w:val="es-ES"/>
        </w:rPr>
        <w:t>de</w:t>
      </w:r>
      <w:r w:rsidR="00025069" w:rsidRPr="001A7405">
        <w:rPr>
          <w:lang w:val="es-ES"/>
        </w:rPr>
        <w:t>l suelo.</w:t>
      </w:r>
      <w:r w:rsidRPr="001A7405">
        <w:rPr>
          <w:lang w:val="es-ES"/>
        </w:rPr>
        <w:br/>
      </w:r>
    </w:p>
    <w:p w14:paraId="5A1D3307" w14:textId="37EA7E02" w:rsidR="00E55655" w:rsidRPr="000B51C7" w:rsidRDefault="00A32A52" w:rsidP="00E07CA7">
      <w:pPr>
        <w:pStyle w:val="Textoindependiente"/>
        <w:kinsoku w:val="0"/>
        <w:overflowPunct w:val="0"/>
        <w:spacing w:after="2360"/>
        <w:ind w:right="130"/>
        <w:rPr>
          <w:lang w:val="nl-NL" w:eastAsia="ko-KR"/>
        </w:rPr>
        <w:sectPr w:rsidR="00E55655" w:rsidRPr="000B51C7" w:rsidSect="00E55655">
          <w:footerReference w:type="default" r:id="rId19"/>
          <w:headerReference w:type="first" r:id="rId20"/>
          <w:pgSz w:w="11910" w:h="16840"/>
          <w:pgMar w:top="-491" w:right="600" w:bottom="280" w:left="687" w:header="0" w:footer="0" w:gutter="0"/>
          <w:cols w:space="720"/>
          <w:noEndnote/>
          <w:titlePg/>
          <w:docGrid w:linePitch="299"/>
        </w:sectPr>
      </w:pPr>
      <w:r w:rsidRPr="00C02002">
        <w:rPr>
          <w:b/>
          <w:bCs/>
          <w:color w:val="004B61"/>
          <w:spacing w:val="-1"/>
          <w:sz w:val="40"/>
          <w:szCs w:val="40"/>
          <w:lang w:val="es-ES"/>
        </w:rPr>
        <w:t>MONITORIZACIÓN A ESCALA REGIONAL</w:t>
      </w:r>
      <w:r w:rsidR="0092681B">
        <w:rPr>
          <w:b/>
          <w:bCs/>
          <w:color w:val="004B61"/>
          <w:spacing w:val="-1"/>
          <w:sz w:val="40"/>
          <w:szCs w:val="40"/>
          <w:lang w:val="es-ES"/>
        </w:rPr>
        <w:br/>
      </w:r>
      <w:r w:rsidR="0092681B" w:rsidRPr="008E169D">
        <w:rPr>
          <w:b/>
          <w:bCs/>
          <w:color w:val="004B61"/>
          <w:spacing w:val="-1"/>
          <w:sz w:val="24"/>
          <w:szCs w:val="24"/>
          <w:lang w:val="es-ES"/>
        </w:rPr>
        <w:br/>
      </w:r>
      <w:r w:rsidR="00CF29FB">
        <w:rPr>
          <w:color w:val="000000" w:themeColor="text1"/>
          <w:spacing w:val="-1"/>
          <w:sz w:val="24"/>
          <w:szCs w:val="24"/>
          <w:lang w:val="es-ES"/>
        </w:rPr>
        <w:t>09</w:t>
      </w:r>
      <w:r w:rsidR="00E55655" w:rsidRPr="00C02002">
        <w:rPr>
          <w:color w:val="000000" w:themeColor="text1"/>
          <w:spacing w:val="-1"/>
          <w:sz w:val="24"/>
          <w:szCs w:val="24"/>
          <w:lang w:val="es-ES"/>
        </w:rPr>
        <w:t>:</w:t>
      </w:r>
      <w:r w:rsidR="00CF29FB">
        <w:rPr>
          <w:color w:val="000000" w:themeColor="text1"/>
          <w:spacing w:val="-1"/>
          <w:sz w:val="24"/>
          <w:szCs w:val="24"/>
          <w:lang w:val="es-ES"/>
        </w:rPr>
        <w:t>55</w:t>
      </w:r>
      <w:r w:rsidR="00E55655" w:rsidRPr="00C02002">
        <w:rPr>
          <w:color w:val="000000" w:themeColor="text1"/>
          <w:spacing w:val="-1"/>
          <w:sz w:val="24"/>
          <w:szCs w:val="24"/>
          <w:lang w:val="es-ES"/>
        </w:rPr>
        <w:t xml:space="preserve"> </w:t>
      </w:r>
      <w:r w:rsidR="00E55655" w:rsidRPr="00C02002">
        <w:rPr>
          <w:color w:val="000000" w:themeColor="text1"/>
          <w:sz w:val="24"/>
          <w:szCs w:val="24"/>
          <w:lang w:val="es-ES"/>
        </w:rPr>
        <w:t xml:space="preserve">– </w:t>
      </w:r>
      <w:r w:rsidR="00025069" w:rsidRPr="00C02002">
        <w:rPr>
          <w:color w:val="000000" w:themeColor="text1"/>
          <w:spacing w:val="-1"/>
          <w:sz w:val="24"/>
          <w:szCs w:val="24"/>
          <w:lang w:val="es-ES"/>
        </w:rPr>
        <w:t>1</w:t>
      </w:r>
      <w:r w:rsidR="00E55655" w:rsidRPr="00C02002">
        <w:rPr>
          <w:color w:val="000000" w:themeColor="text1"/>
          <w:spacing w:val="-1"/>
          <w:sz w:val="24"/>
          <w:szCs w:val="24"/>
          <w:lang w:val="es-ES"/>
        </w:rPr>
        <w:t>0:</w:t>
      </w:r>
      <w:r w:rsidR="00CF29FB">
        <w:rPr>
          <w:color w:val="000000" w:themeColor="text1"/>
          <w:spacing w:val="-1"/>
          <w:sz w:val="24"/>
          <w:szCs w:val="24"/>
          <w:lang w:val="es-ES"/>
        </w:rPr>
        <w:t>25</w:t>
      </w:r>
      <w:r w:rsidR="0092681B">
        <w:rPr>
          <w:color w:val="000000" w:themeColor="text1"/>
          <w:spacing w:val="-1"/>
          <w:sz w:val="24"/>
          <w:szCs w:val="24"/>
          <w:lang w:val="es-ES"/>
        </w:rPr>
        <w:br/>
      </w:r>
      <w:r w:rsidR="00C7677A" w:rsidRPr="0092681B">
        <w:rPr>
          <w:b/>
          <w:bCs/>
          <w:color w:val="000000" w:themeColor="text1"/>
          <w:sz w:val="22"/>
          <w:szCs w:val="22"/>
          <w:lang w:val="es-ES"/>
        </w:rPr>
        <w:t xml:space="preserve">Resultados del muestreo piloto de la red de monitorización de la salud de los suelos de Euskadi </w:t>
      </w:r>
      <w:r w:rsidR="00B63392">
        <w:rPr>
          <w:b/>
          <w:bCs/>
          <w:color w:val="000000" w:themeColor="text1"/>
          <w:sz w:val="22"/>
          <w:szCs w:val="22"/>
          <w:lang w:val="es-ES"/>
        </w:rPr>
        <w:t>LURNET</w:t>
      </w:r>
      <w:r w:rsidR="0092681B" w:rsidRPr="0092681B">
        <w:rPr>
          <w:b/>
          <w:bCs/>
          <w:color w:val="000000" w:themeColor="text1"/>
          <w:sz w:val="22"/>
          <w:szCs w:val="22"/>
          <w:lang w:val="es-ES"/>
        </w:rPr>
        <w:t>,</w:t>
      </w:r>
      <w:r w:rsidR="00B63392">
        <w:rPr>
          <w:b/>
          <w:bCs/>
          <w:color w:val="000000" w:themeColor="text1"/>
          <w:sz w:val="22"/>
          <w:szCs w:val="22"/>
          <w:lang w:val="es-ES"/>
        </w:rPr>
        <w:t xml:space="preserve"> </w:t>
      </w:r>
      <w:r w:rsidR="00025069" w:rsidRPr="0092681B">
        <w:rPr>
          <w:color w:val="000000" w:themeColor="text1"/>
          <w:sz w:val="22"/>
          <w:szCs w:val="22"/>
          <w:lang w:val="es-ES"/>
        </w:rPr>
        <w:t xml:space="preserve">Ainara Artetxe / Mercedes Román </w:t>
      </w:r>
      <w:r w:rsidR="0092681B" w:rsidRPr="0092681B">
        <w:rPr>
          <w:color w:val="000000" w:themeColor="text1"/>
          <w:sz w:val="22"/>
          <w:szCs w:val="22"/>
          <w:lang w:val="es-ES"/>
        </w:rPr>
        <w:t>(</w:t>
      </w:r>
      <w:r w:rsidR="00025069" w:rsidRPr="0092681B">
        <w:rPr>
          <w:color w:val="000000" w:themeColor="text1"/>
          <w:sz w:val="22"/>
          <w:szCs w:val="22"/>
          <w:lang w:val="es-ES"/>
        </w:rPr>
        <w:t>NEIKER)</w:t>
      </w:r>
      <w:r w:rsidR="00025069" w:rsidRPr="0092681B">
        <w:rPr>
          <w:color w:val="000000" w:themeColor="text1"/>
          <w:lang w:val="es-ES"/>
        </w:rPr>
        <w:t xml:space="preserve"> </w:t>
      </w:r>
      <w:r w:rsidR="0092681B">
        <w:rPr>
          <w:color w:val="000000" w:themeColor="text1"/>
          <w:lang w:val="es-ES"/>
        </w:rPr>
        <w:br/>
      </w:r>
      <w:r w:rsidR="00757435" w:rsidRPr="00C02002">
        <w:rPr>
          <w:color w:val="000000" w:themeColor="text1"/>
          <w:lang w:val="es-ES"/>
        </w:rPr>
        <w:t xml:space="preserve">Se ha diseñado una red de monitorización de la salud del suelo para Euskadi, en línea con la directiva europea de suelos. El diseño de muestreo sigue un enfoque aleatorio estratificado basado en covariables climáticas, edáficas y del paisaje, definiéndose nueve unidades de suelo y seleccionándose 400 puntos de muestreo. Se presentarán resultados de propiedades físicas, químicas y biológicas del muestreo piloto llevado a cabo en otoño del 2025 en suelos bajo </w:t>
      </w:r>
      <w:r w:rsidR="0092681B" w:rsidRPr="00C02002">
        <w:rPr>
          <w:color w:val="000000" w:themeColor="text1"/>
          <w:lang w:val="es-ES"/>
        </w:rPr>
        <w:t>cultivo</w:t>
      </w:r>
      <w:r w:rsidR="00757435" w:rsidRPr="00C02002">
        <w:rPr>
          <w:color w:val="000000" w:themeColor="text1"/>
          <w:lang w:val="es-ES"/>
        </w:rPr>
        <w:t xml:space="preserve">. </w:t>
      </w:r>
      <w:r w:rsidR="0092681B">
        <w:rPr>
          <w:color w:val="000000" w:themeColor="text1"/>
          <w:lang w:val="es-ES"/>
        </w:rPr>
        <w:br/>
      </w:r>
      <w:r w:rsidR="0092681B">
        <w:rPr>
          <w:color w:val="000000" w:themeColor="text1"/>
          <w:lang w:val="es-ES"/>
        </w:rPr>
        <w:br/>
      </w:r>
      <w:r w:rsidR="00025069" w:rsidRPr="001A7405">
        <w:rPr>
          <w:color w:val="000000" w:themeColor="text1"/>
          <w:sz w:val="24"/>
          <w:szCs w:val="24"/>
          <w:lang w:val="es-ES"/>
        </w:rPr>
        <w:t>10:</w:t>
      </w:r>
      <w:r w:rsidR="00CF29FB" w:rsidRPr="001A7405">
        <w:rPr>
          <w:color w:val="000000" w:themeColor="text1"/>
          <w:sz w:val="24"/>
          <w:szCs w:val="24"/>
          <w:lang w:val="es-ES"/>
        </w:rPr>
        <w:t>25</w:t>
      </w:r>
      <w:r w:rsidR="00025069" w:rsidRPr="001A7405">
        <w:rPr>
          <w:color w:val="000000" w:themeColor="text1"/>
          <w:sz w:val="24"/>
          <w:szCs w:val="24"/>
          <w:lang w:val="es-ES"/>
        </w:rPr>
        <w:t xml:space="preserve"> – 10:4</w:t>
      </w:r>
      <w:r w:rsidR="00CF29FB" w:rsidRPr="001A7405">
        <w:rPr>
          <w:color w:val="000000" w:themeColor="text1"/>
          <w:sz w:val="24"/>
          <w:szCs w:val="24"/>
          <w:lang w:val="es-ES"/>
        </w:rPr>
        <w:t>0</w:t>
      </w:r>
      <w:r w:rsidR="0092681B" w:rsidRPr="001A7405">
        <w:rPr>
          <w:b/>
          <w:bCs/>
          <w:color w:val="000000" w:themeColor="text1"/>
          <w:sz w:val="22"/>
          <w:szCs w:val="22"/>
          <w:lang w:val="es-ES"/>
        </w:rPr>
        <w:br/>
      </w:r>
      <w:r w:rsidR="004750C1" w:rsidRPr="004750C1">
        <w:rPr>
          <w:b/>
          <w:bCs/>
          <w:sz w:val="22"/>
          <w:szCs w:val="22"/>
          <w:lang w:val="es-ES"/>
        </w:rPr>
        <w:t>Red BASONET: 25 años de seguimiento de los suelos forestales vascos</w:t>
      </w:r>
      <w:r w:rsidR="0092681B" w:rsidRPr="004750C1">
        <w:rPr>
          <w:b/>
          <w:bCs/>
          <w:sz w:val="22"/>
          <w:szCs w:val="22"/>
          <w:lang w:val="es-ES"/>
        </w:rPr>
        <w:t xml:space="preserve">, </w:t>
      </w:r>
      <w:r w:rsidR="001A7405" w:rsidRPr="004750C1">
        <w:rPr>
          <w:sz w:val="22"/>
          <w:szCs w:val="22"/>
          <w:lang w:val="es-ES"/>
        </w:rPr>
        <w:t>Alejandro Cantero</w:t>
      </w:r>
      <w:r w:rsidR="00025069" w:rsidRPr="004750C1">
        <w:rPr>
          <w:sz w:val="22"/>
          <w:szCs w:val="22"/>
          <w:lang w:val="es-ES"/>
        </w:rPr>
        <w:t xml:space="preserve"> </w:t>
      </w:r>
      <w:r w:rsidR="0092681B" w:rsidRPr="004750C1">
        <w:rPr>
          <w:sz w:val="22"/>
          <w:szCs w:val="22"/>
          <w:lang w:val="es-ES"/>
        </w:rPr>
        <w:t>(</w:t>
      </w:r>
      <w:r w:rsidR="00025069" w:rsidRPr="004750C1">
        <w:rPr>
          <w:sz w:val="22"/>
          <w:szCs w:val="22"/>
          <w:lang w:val="es-ES"/>
        </w:rPr>
        <w:t>HAZI)</w:t>
      </w:r>
      <w:r w:rsidR="00025069" w:rsidRPr="004750C1">
        <w:rPr>
          <w:b/>
          <w:bCs/>
          <w:lang w:val="es-ES"/>
        </w:rPr>
        <w:t xml:space="preserve"> </w:t>
      </w:r>
      <w:r w:rsidR="0092681B" w:rsidRPr="004750C1">
        <w:rPr>
          <w:b/>
          <w:bCs/>
          <w:lang w:val="es-ES"/>
        </w:rPr>
        <w:br/>
      </w:r>
      <w:r w:rsidR="00E07CA7" w:rsidRPr="00E07CA7">
        <w:rPr>
          <w:color w:val="000000" w:themeColor="text1"/>
          <w:lang w:val="es-ES"/>
        </w:rPr>
        <w:t>Desde que en 2001 se creó la red Basonet de gestión forestal sostenible del País Vasco, se han medido cientos de parcelas y miles de horizontes de suelos forestales. Esta tarea ha sido realizada por IKT, ahora HAZI Fundazioa, con financiación de</w:t>
      </w:r>
      <w:r w:rsidR="00E07CA7">
        <w:rPr>
          <w:color w:val="000000" w:themeColor="text1"/>
          <w:lang w:val="es-ES"/>
        </w:rPr>
        <w:t>l</w:t>
      </w:r>
      <w:r w:rsidR="00E07CA7" w:rsidRPr="00E07CA7">
        <w:rPr>
          <w:color w:val="000000" w:themeColor="text1"/>
          <w:lang w:val="es-ES"/>
        </w:rPr>
        <w:t xml:space="preserve"> Gobierno Vasco.</w:t>
      </w:r>
      <w:r w:rsidR="00E07CA7">
        <w:rPr>
          <w:color w:val="000000" w:themeColor="text1"/>
          <w:lang w:val="es-ES"/>
        </w:rPr>
        <w:t xml:space="preserve"> </w:t>
      </w:r>
      <w:r w:rsidR="00E07CA7" w:rsidRPr="00E07CA7">
        <w:rPr>
          <w:lang w:val="nl-NL" w:eastAsia="ko-KR"/>
        </w:rPr>
        <w:t>Transcurridos 25 años, se dispone de los datos a lo largo del tiempo de unas 430 parcelas permanentes, repartidas con una malla de 3x3 km por el macizo forestal vasco.</w:t>
      </w:r>
    </w:p>
    <w:p w14:paraId="69C03D07" w14:textId="1BEFC946" w:rsidR="00025069" w:rsidRPr="00C02002" w:rsidRDefault="00025069" w:rsidP="00025069">
      <w:pPr>
        <w:spacing w:line="276" w:lineRule="auto"/>
        <w:rPr>
          <w:b/>
          <w:bCs/>
          <w:color w:val="004B61"/>
          <w:spacing w:val="-1"/>
          <w:sz w:val="40"/>
          <w:szCs w:val="40"/>
          <w:lang w:val="nl-NL"/>
        </w:rPr>
      </w:pPr>
      <w:r w:rsidRPr="00C02002">
        <w:rPr>
          <w:b/>
          <w:bCs/>
          <w:color w:val="004B61"/>
          <w:spacing w:val="-1"/>
          <w:sz w:val="40"/>
          <w:szCs w:val="40"/>
          <w:lang w:val="nl-NL"/>
        </w:rPr>
        <w:lastRenderedPageBreak/>
        <w:t>MONITORIZACIÓN A ESCALA LOCAL</w:t>
      </w:r>
    </w:p>
    <w:p w14:paraId="0EF2189A" w14:textId="16C9CD21" w:rsidR="00025069" w:rsidRPr="001A7405" w:rsidRDefault="00310A38" w:rsidP="00025069">
      <w:pPr>
        <w:spacing w:line="276" w:lineRule="auto"/>
        <w:rPr>
          <w:spacing w:val="-1"/>
          <w:sz w:val="24"/>
          <w:szCs w:val="24"/>
          <w:lang w:val="nl-NL"/>
        </w:rPr>
      </w:pPr>
      <w:r w:rsidRPr="001A7405">
        <w:rPr>
          <w:spacing w:val="-1"/>
          <w:sz w:val="24"/>
          <w:szCs w:val="24"/>
          <w:lang w:val="nl-NL"/>
        </w:rPr>
        <w:t>10</w:t>
      </w:r>
      <w:r w:rsidR="00025069" w:rsidRPr="001A7405">
        <w:rPr>
          <w:spacing w:val="-1"/>
          <w:sz w:val="24"/>
          <w:szCs w:val="24"/>
          <w:lang w:val="nl-NL"/>
        </w:rPr>
        <w:t>:</w:t>
      </w:r>
      <w:r w:rsidRPr="001A7405">
        <w:rPr>
          <w:spacing w:val="-1"/>
          <w:sz w:val="24"/>
          <w:szCs w:val="24"/>
          <w:lang w:val="nl-NL"/>
        </w:rPr>
        <w:t>4</w:t>
      </w:r>
      <w:r w:rsidR="00CF29FB" w:rsidRPr="001A7405">
        <w:rPr>
          <w:spacing w:val="-1"/>
          <w:sz w:val="24"/>
          <w:szCs w:val="24"/>
          <w:lang w:val="nl-NL"/>
        </w:rPr>
        <w:t>0</w:t>
      </w:r>
      <w:r w:rsidR="00025069" w:rsidRPr="001A7405">
        <w:rPr>
          <w:spacing w:val="-1"/>
          <w:sz w:val="24"/>
          <w:szCs w:val="24"/>
          <w:lang w:val="nl-NL"/>
        </w:rPr>
        <w:t xml:space="preserve"> </w:t>
      </w:r>
      <w:r w:rsidR="00025069" w:rsidRPr="001A7405">
        <w:rPr>
          <w:sz w:val="24"/>
          <w:szCs w:val="24"/>
          <w:lang w:val="nl-NL"/>
        </w:rPr>
        <w:t xml:space="preserve">– </w:t>
      </w:r>
      <w:r w:rsidRPr="001A7405">
        <w:rPr>
          <w:spacing w:val="-1"/>
          <w:sz w:val="24"/>
          <w:szCs w:val="24"/>
          <w:lang w:val="nl-NL"/>
        </w:rPr>
        <w:t>1</w:t>
      </w:r>
      <w:r w:rsidR="00CF29FB" w:rsidRPr="001A7405">
        <w:rPr>
          <w:spacing w:val="-1"/>
          <w:sz w:val="24"/>
          <w:szCs w:val="24"/>
          <w:lang w:val="nl-NL"/>
        </w:rPr>
        <w:t>0</w:t>
      </w:r>
      <w:r w:rsidR="00025069" w:rsidRPr="001A7405">
        <w:rPr>
          <w:spacing w:val="-1"/>
          <w:sz w:val="24"/>
          <w:szCs w:val="24"/>
          <w:lang w:val="nl-NL"/>
        </w:rPr>
        <w:t>:</w:t>
      </w:r>
      <w:r w:rsidR="00CF29FB" w:rsidRPr="001A7405">
        <w:rPr>
          <w:spacing w:val="-1"/>
          <w:sz w:val="24"/>
          <w:szCs w:val="24"/>
          <w:lang w:val="nl-NL"/>
        </w:rPr>
        <w:t>55</w:t>
      </w:r>
    </w:p>
    <w:p w14:paraId="7D9AA51C" w14:textId="77777777" w:rsidR="009E0EF6" w:rsidRDefault="00006D09" w:rsidP="00025069">
      <w:pPr>
        <w:pStyle w:val="Textoindependiente"/>
        <w:kinsoku w:val="0"/>
        <w:overflowPunct w:val="0"/>
        <w:spacing w:before="33" w:line="276" w:lineRule="auto"/>
        <w:rPr>
          <w:b/>
          <w:bCs/>
          <w:sz w:val="22"/>
          <w:szCs w:val="22"/>
          <w:lang w:val="nl-NL"/>
        </w:rPr>
      </w:pPr>
      <w:r w:rsidRPr="00006D09">
        <w:rPr>
          <w:b/>
          <w:bCs/>
          <w:spacing w:val="-1"/>
          <w:sz w:val="22"/>
          <w:szCs w:val="22"/>
          <w:lang w:val="es-ES"/>
        </w:rPr>
        <w:t xml:space="preserve">Evaluación visual de la salud del suelo en </w:t>
      </w:r>
      <w:r w:rsidRPr="00006D09">
        <w:rPr>
          <w:b/>
          <w:bCs/>
          <w:color w:val="004B61"/>
          <w:spacing w:val="-1"/>
          <w:sz w:val="22"/>
          <w:szCs w:val="22"/>
          <w:lang w:val="es-ES"/>
        </w:rPr>
        <w:t>plantaciones forestales</w:t>
      </w:r>
      <w:r w:rsidRPr="00006D09">
        <w:rPr>
          <w:b/>
          <w:bCs/>
          <w:spacing w:val="-1"/>
          <w:sz w:val="22"/>
          <w:szCs w:val="22"/>
          <w:lang w:val="es-ES"/>
        </w:rPr>
        <w:t xml:space="preserve"> de gestión intensiva</w:t>
      </w:r>
      <w:r w:rsidR="00310A38" w:rsidRPr="001F23BF">
        <w:rPr>
          <w:b/>
          <w:bCs/>
          <w:sz w:val="22"/>
          <w:szCs w:val="22"/>
          <w:lang w:val="nl-NL"/>
        </w:rPr>
        <w:t xml:space="preserve"> </w:t>
      </w:r>
    </w:p>
    <w:p w14:paraId="78A6845D" w14:textId="053FD9FE" w:rsidR="00025069" w:rsidRPr="001F23BF" w:rsidRDefault="00310A38" w:rsidP="00025069">
      <w:pPr>
        <w:pStyle w:val="Textoindependiente"/>
        <w:kinsoku w:val="0"/>
        <w:overflowPunct w:val="0"/>
        <w:spacing w:before="33" w:line="276" w:lineRule="auto"/>
        <w:rPr>
          <w:b/>
          <w:bCs/>
          <w:sz w:val="22"/>
          <w:szCs w:val="22"/>
          <w:lang w:val="nl-NL"/>
        </w:rPr>
      </w:pPr>
      <w:r w:rsidRPr="001F23BF">
        <w:rPr>
          <w:sz w:val="22"/>
          <w:szCs w:val="22"/>
          <w:lang w:val="nl-NL"/>
        </w:rPr>
        <w:t>(Ander Arias, NEIKER)</w:t>
      </w:r>
    </w:p>
    <w:p w14:paraId="0DA393C2" w14:textId="0754D62A" w:rsidR="00310A38" w:rsidRPr="00006D09" w:rsidRDefault="00006D09" w:rsidP="00006D09">
      <w:pPr>
        <w:pStyle w:val="Textoindependiente"/>
        <w:kinsoku w:val="0"/>
        <w:overflowPunct w:val="0"/>
        <w:spacing w:line="276" w:lineRule="auto"/>
        <w:rPr>
          <w:lang w:val="es-ES"/>
        </w:rPr>
      </w:pPr>
      <w:r w:rsidRPr="00006D09">
        <w:rPr>
          <w:lang w:val="es-ES"/>
        </w:rPr>
        <w:t>Las operaciones forestales pueden causar perturbaciones en el suelo cuando se realizan de manera incorrecta. La evaluación del impacto de estas perturbaciones a escala de rodal en las propiedades físicas y en la cantidad de materia orgánica y nitrógeno del suelo es complicado y costoso. En este trabajo se evaluó la efectividad de una evaluación visual rápida y menos costosa para la caracterización de estas perturbaciones.</w:t>
      </w:r>
    </w:p>
    <w:p w14:paraId="4DD3A732" w14:textId="77777777" w:rsidR="00006D09" w:rsidRPr="00C02002" w:rsidRDefault="00006D09" w:rsidP="00310A38">
      <w:pPr>
        <w:spacing w:line="276" w:lineRule="auto"/>
        <w:rPr>
          <w:color w:val="7030A0"/>
          <w:spacing w:val="-1"/>
          <w:sz w:val="24"/>
          <w:szCs w:val="24"/>
          <w:lang w:val="fr-FR"/>
        </w:rPr>
      </w:pPr>
    </w:p>
    <w:p w14:paraId="7BC77873" w14:textId="76964491" w:rsidR="00310A38" w:rsidRPr="00C02002" w:rsidRDefault="00310A38" w:rsidP="00310A38">
      <w:pPr>
        <w:spacing w:line="276" w:lineRule="auto"/>
        <w:rPr>
          <w:spacing w:val="-1"/>
          <w:sz w:val="24"/>
          <w:szCs w:val="24"/>
          <w:lang w:val="es-ES"/>
        </w:rPr>
      </w:pPr>
      <w:r w:rsidRPr="00C02002">
        <w:rPr>
          <w:spacing w:val="-1"/>
          <w:sz w:val="24"/>
          <w:szCs w:val="24"/>
          <w:lang w:val="es-ES"/>
        </w:rPr>
        <w:t>1</w:t>
      </w:r>
      <w:r w:rsidR="00CF29FB">
        <w:rPr>
          <w:spacing w:val="-1"/>
          <w:sz w:val="24"/>
          <w:szCs w:val="24"/>
          <w:lang w:val="es-ES"/>
        </w:rPr>
        <w:t>0</w:t>
      </w:r>
      <w:r w:rsidRPr="00C02002">
        <w:rPr>
          <w:spacing w:val="-1"/>
          <w:sz w:val="24"/>
          <w:szCs w:val="24"/>
          <w:lang w:val="es-ES"/>
        </w:rPr>
        <w:t>:</w:t>
      </w:r>
      <w:r w:rsidR="00CF29FB">
        <w:rPr>
          <w:spacing w:val="-1"/>
          <w:sz w:val="24"/>
          <w:szCs w:val="24"/>
          <w:lang w:val="es-ES"/>
        </w:rPr>
        <w:t>5</w:t>
      </w:r>
      <w:r w:rsidRPr="00C02002">
        <w:rPr>
          <w:spacing w:val="-1"/>
          <w:sz w:val="24"/>
          <w:szCs w:val="24"/>
          <w:lang w:val="es-ES"/>
        </w:rPr>
        <w:t xml:space="preserve">5 </w:t>
      </w:r>
      <w:r w:rsidRPr="00C02002">
        <w:rPr>
          <w:sz w:val="24"/>
          <w:szCs w:val="24"/>
          <w:lang w:val="es-ES"/>
        </w:rPr>
        <w:t xml:space="preserve">– </w:t>
      </w:r>
      <w:r w:rsidRPr="00C02002">
        <w:rPr>
          <w:spacing w:val="-1"/>
          <w:sz w:val="24"/>
          <w:szCs w:val="24"/>
          <w:lang w:val="es-ES"/>
        </w:rPr>
        <w:t>11:</w:t>
      </w:r>
      <w:r w:rsidR="00CF29FB">
        <w:rPr>
          <w:spacing w:val="-1"/>
          <w:sz w:val="24"/>
          <w:szCs w:val="24"/>
          <w:lang w:val="es-ES"/>
        </w:rPr>
        <w:t>1</w:t>
      </w:r>
      <w:r w:rsidRPr="00C02002">
        <w:rPr>
          <w:spacing w:val="-1"/>
          <w:sz w:val="24"/>
          <w:szCs w:val="24"/>
          <w:lang w:val="es-ES"/>
        </w:rPr>
        <w:t>0</w:t>
      </w:r>
    </w:p>
    <w:p w14:paraId="2E64CEE3" w14:textId="638693B0" w:rsidR="00310A38" w:rsidRPr="004B57CD" w:rsidRDefault="0092681B" w:rsidP="00310A38">
      <w:pPr>
        <w:pStyle w:val="Textoindependiente"/>
        <w:kinsoku w:val="0"/>
        <w:overflowPunct w:val="0"/>
        <w:spacing w:before="33" w:line="276" w:lineRule="auto"/>
        <w:rPr>
          <w:sz w:val="22"/>
          <w:szCs w:val="22"/>
          <w:lang w:val="es-ES"/>
        </w:rPr>
      </w:pPr>
      <w:r w:rsidRPr="004B57CD">
        <w:rPr>
          <w:b/>
          <w:bCs/>
          <w:sz w:val="22"/>
          <w:szCs w:val="22"/>
          <w:lang w:val="es-ES"/>
        </w:rPr>
        <w:t xml:space="preserve">Uso de una cubierta vegetal espontánea en un </w:t>
      </w:r>
      <w:r w:rsidRPr="004B57CD">
        <w:rPr>
          <w:b/>
          <w:bCs/>
          <w:color w:val="004B61"/>
          <w:spacing w:val="-1"/>
          <w:sz w:val="22"/>
          <w:szCs w:val="22"/>
          <w:lang w:val="es-ES"/>
        </w:rPr>
        <w:t xml:space="preserve">viñedo </w:t>
      </w:r>
      <w:r w:rsidRPr="004B57CD">
        <w:rPr>
          <w:b/>
          <w:bCs/>
          <w:sz w:val="22"/>
          <w:szCs w:val="22"/>
          <w:lang w:val="es-ES"/>
        </w:rPr>
        <w:t>de rioja alavesa como medida para reducir la erosión</w:t>
      </w:r>
      <w:r w:rsidRPr="004B57CD">
        <w:rPr>
          <w:sz w:val="22"/>
          <w:szCs w:val="22"/>
          <w:lang w:val="es-ES"/>
        </w:rPr>
        <w:t xml:space="preserve">, </w:t>
      </w:r>
      <w:r w:rsidR="00310A38" w:rsidRPr="004B57CD">
        <w:rPr>
          <w:sz w:val="22"/>
          <w:szCs w:val="22"/>
          <w:lang w:val="es-ES"/>
        </w:rPr>
        <w:t>Ana Aizpurua</w:t>
      </w:r>
      <w:r w:rsidRPr="004B57CD">
        <w:rPr>
          <w:sz w:val="22"/>
          <w:szCs w:val="22"/>
          <w:lang w:val="es-ES"/>
        </w:rPr>
        <w:t xml:space="preserve"> (</w:t>
      </w:r>
      <w:r w:rsidR="00310A38" w:rsidRPr="004B57CD">
        <w:rPr>
          <w:sz w:val="22"/>
          <w:szCs w:val="22"/>
          <w:lang w:val="es-ES"/>
        </w:rPr>
        <w:t>NEIKER)</w:t>
      </w:r>
    </w:p>
    <w:p w14:paraId="3F9B1BBB" w14:textId="2B236854" w:rsidR="00310A38" w:rsidRPr="00C02002" w:rsidRDefault="00C615B7" w:rsidP="001A7405">
      <w:pPr>
        <w:pStyle w:val="Textoindependiente"/>
        <w:kinsoku w:val="0"/>
        <w:overflowPunct w:val="0"/>
        <w:spacing w:line="276" w:lineRule="auto"/>
        <w:rPr>
          <w:color w:val="000000" w:themeColor="text1"/>
          <w:lang w:val="es-ES"/>
        </w:rPr>
      </w:pPr>
      <w:r w:rsidRPr="00C02002">
        <w:rPr>
          <w:lang w:val="es-ES"/>
        </w:rPr>
        <w:t xml:space="preserve">Se ha visto en un experimento en campo que la erosión se reduce de manera importante al usar la cubierta </w:t>
      </w:r>
      <w:r w:rsidR="00C7677A" w:rsidRPr="00C02002">
        <w:rPr>
          <w:lang w:val="es-ES"/>
        </w:rPr>
        <w:t xml:space="preserve">vegetal </w:t>
      </w:r>
      <w:r w:rsidR="001F23BF">
        <w:rPr>
          <w:lang w:val="es-ES"/>
        </w:rPr>
        <w:t>espontánea</w:t>
      </w:r>
      <w:r w:rsidRPr="00C02002">
        <w:rPr>
          <w:lang w:val="es-ES"/>
        </w:rPr>
        <w:t xml:space="preserve"> como modo de manejo del suelo. </w:t>
      </w:r>
      <w:r w:rsidR="001F23BF">
        <w:rPr>
          <w:lang w:val="es-ES"/>
        </w:rPr>
        <w:t>A</w:t>
      </w:r>
      <w:r w:rsidRPr="00C02002">
        <w:rPr>
          <w:lang w:val="es-ES"/>
        </w:rPr>
        <w:t>demás, se comprueba que el contenido de materia orgánica aumenta en los primeros 10 cm de suelo después de 5 años de mantener la cubierta.</w:t>
      </w:r>
    </w:p>
    <w:p w14:paraId="525B18D4" w14:textId="77777777" w:rsidR="00C615B7" w:rsidRPr="00C02002" w:rsidRDefault="00C615B7" w:rsidP="00025069">
      <w:pPr>
        <w:pStyle w:val="Textoindependiente"/>
        <w:kinsoku w:val="0"/>
        <w:overflowPunct w:val="0"/>
        <w:spacing w:before="33" w:line="276" w:lineRule="auto"/>
        <w:rPr>
          <w:color w:val="000000" w:themeColor="text1"/>
          <w:lang w:val="es-ES"/>
        </w:rPr>
      </w:pPr>
    </w:p>
    <w:p w14:paraId="41F22598" w14:textId="79E90616" w:rsidR="00310A38" w:rsidRPr="00C02002" w:rsidRDefault="00310A38" w:rsidP="00C7677A">
      <w:pPr>
        <w:spacing w:line="276" w:lineRule="auto"/>
        <w:rPr>
          <w:color w:val="000000" w:themeColor="text1"/>
        </w:rPr>
      </w:pPr>
      <w:r w:rsidRPr="00310A38">
        <w:rPr>
          <w:b/>
          <w:bCs/>
          <w:i/>
          <w:iCs/>
          <w:color w:val="000000" w:themeColor="text1"/>
          <w:spacing w:val="-1"/>
          <w:sz w:val="24"/>
          <w:szCs w:val="24"/>
        </w:rPr>
        <w:t>11:1</w:t>
      </w:r>
      <w:r w:rsidR="00CF29FB">
        <w:rPr>
          <w:b/>
          <w:bCs/>
          <w:i/>
          <w:iCs/>
          <w:color w:val="000000" w:themeColor="text1"/>
          <w:spacing w:val="-1"/>
          <w:sz w:val="24"/>
          <w:szCs w:val="24"/>
        </w:rPr>
        <w:t>0</w:t>
      </w:r>
      <w:r w:rsidRPr="00310A38">
        <w:rPr>
          <w:b/>
          <w:bCs/>
          <w:i/>
          <w:iCs/>
          <w:color w:val="000000" w:themeColor="text1"/>
          <w:spacing w:val="-1"/>
          <w:sz w:val="24"/>
          <w:szCs w:val="24"/>
        </w:rPr>
        <w:t xml:space="preserve"> </w:t>
      </w:r>
      <w:r w:rsidRPr="00310A38">
        <w:rPr>
          <w:b/>
          <w:bCs/>
          <w:i/>
          <w:iCs/>
          <w:color w:val="000000" w:themeColor="text1"/>
          <w:sz w:val="24"/>
          <w:szCs w:val="24"/>
        </w:rPr>
        <w:t xml:space="preserve">– </w:t>
      </w:r>
      <w:r w:rsidRPr="00310A38">
        <w:rPr>
          <w:b/>
          <w:bCs/>
          <w:i/>
          <w:iCs/>
          <w:color w:val="000000" w:themeColor="text1"/>
          <w:spacing w:val="-1"/>
          <w:sz w:val="24"/>
          <w:szCs w:val="24"/>
        </w:rPr>
        <w:t>11:</w:t>
      </w:r>
      <w:r>
        <w:rPr>
          <w:b/>
          <w:bCs/>
          <w:i/>
          <w:iCs/>
          <w:color w:val="000000" w:themeColor="text1"/>
          <w:spacing w:val="-1"/>
          <w:sz w:val="24"/>
          <w:szCs w:val="24"/>
        </w:rPr>
        <w:t>4</w:t>
      </w:r>
      <w:r w:rsidR="00CF29FB">
        <w:rPr>
          <w:b/>
          <w:bCs/>
          <w:i/>
          <w:iCs/>
          <w:color w:val="000000" w:themeColor="text1"/>
          <w:spacing w:val="-1"/>
          <w:sz w:val="24"/>
          <w:szCs w:val="24"/>
        </w:rPr>
        <w:t>0</w:t>
      </w:r>
      <w:r w:rsidRPr="00310A38">
        <w:rPr>
          <w:b/>
          <w:bCs/>
          <w:i/>
          <w:iCs/>
          <w:color w:val="000000" w:themeColor="text1"/>
          <w:spacing w:val="-1"/>
          <w:sz w:val="24"/>
          <w:szCs w:val="24"/>
        </w:rPr>
        <w:t xml:space="preserve"> BRUNCH</w:t>
      </w:r>
    </w:p>
    <w:p w14:paraId="6A4DA47D" w14:textId="77777777" w:rsidR="00310A38" w:rsidRPr="00C02002" w:rsidRDefault="00310A38" w:rsidP="00025069">
      <w:pPr>
        <w:pStyle w:val="Textoindependiente"/>
        <w:kinsoku w:val="0"/>
        <w:overflowPunct w:val="0"/>
        <w:spacing w:before="33" w:line="276" w:lineRule="auto"/>
        <w:rPr>
          <w:color w:val="000000" w:themeColor="text1"/>
        </w:rPr>
      </w:pPr>
    </w:p>
    <w:p w14:paraId="5768368B" w14:textId="650E1FCB" w:rsidR="00310A38" w:rsidRPr="001C7036" w:rsidRDefault="00310A38" w:rsidP="00310A38">
      <w:pPr>
        <w:spacing w:line="276" w:lineRule="auto"/>
        <w:rPr>
          <w:spacing w:val="-1"/>
          <w:sz w:val="24"/>
          <w:szCs w:val="24"/>
        </w:rPr>
      </w:pPr>
      <w:r w:rsidRPr="001C7036">
        <w:rPr>
          <w:spacing w:val="-1"/>
          <w:sz w:val="24"/>
          <w:szCs w:val="24"/>
        </w:rPr>
        <w:t>11:4</w:t>
      </w:r>
      <w:r w:rsidR="00CF29FB" w:rsidRPr="001C7036">
        <w:rPr>
          <w:spacing w:val="-1"/>
          <w:sz w:val="24"/>
          <w:szCs w:val="24"/>
        </w:rPr>
        <w:t>0</w:t>
      </w:r>
      <w:r w:rsidRPr="001C7036">
        <w:rPr>
          <w:spacing w:val="-1"/>
          <w:sz w:val="24"/>
          <w:szCs w:val="24"/>
        </w:rPr>
        <w:t xml:space="preserve"> </w:t>
      </w:r>
      <w:r w:rsidRPr="001C7036">
        <w:rPr>
          <w:sz w:val="24"/>
          <w:szCs w:val="24"/>
        </w:rPr>
        <w:t xml:space="preserve">– </w:t>
      </w:r>
      <w:r w:rsidRPr="001C7036">
        <w:rPr>
          <w:spacing w:val="-1"/>
          <w:sz w:val="24"/>
          <w:szCs w:val="24"/>
        </w:rPr>
        <w:t>1</w:t>
      </w:r>
      <w:r w:rsidR="00CF29FB" w:rsidRPr="001C7036">
        <w:rPr>
          <w:spacing w:val="-1"/>
          <w:sz w:val="24"/>
          <w:szCs w:val="24"/>
        </w:rPr>
        <w:t>1</w:t>
      </w:r>
      <w:r w:rsidRPr="001C7036">
        <w:rPr>
          <w:spacing w:val="-1"/>
          <w:sz w:val="24"/>
          <w:szCs w:val="24"/>
        </w:rPr>
        <w:t>:</w:t>
      </w:r>
      <w:r w:rsidR="00CF29FB" w:rsidRPr="001C7036">
        <w:rPr>
          <w:spacing w:val="-1"/>
          <w:sz w:val="24"/>
          <w:szCs w:val="24"/>
        </w:rPr>
        <w:t>55</w:t>
      </w:r>
    </w:p>
    <w:p w14:paraId="54014DC2" w14:textId="60022DD1" w:rsidR="00310A38" w:rsidRPr="001C7036" w:rsidRDefault="001C7036" w:rsidP="00310A38">
      <w:pPr>
        <w:pStyle w:val="Textoindependiente"/>
        <w:kinsoku w:val="0"/>
        <w:overflowPunct w:val="0"/>
        <w:spacing w:before="33" w:line="276" w:lineRule="auto"/>
        <w:rPr>
          <w:b/>
          <w:bCs/>
          <w:sz w:val="22"/>
          <w:szCs w:val="22"/>
          <w:lang w:val="en-US"/>
        </w:rPr>
      </w:pPr>
      <w:r w:rsidRPr="001C7036">
        <w:rPr>
          <w:b/>
          <w:bCs/>
          <w:sz w:val="22"/>
          <w:szCs w:val="22"/>
          <w:lang w:val="en-US"/>
        </w:rPr>
        <w:t xml:space="preserve">Evolución de las propiedades del suelo a lo largo de una rotación de </w:t>
      </w:r>
      <w:r w:rsidRPr="001C7036">
        <w:rPr>
          <w:b/>
          <w:bCs/>
          <w:color w:val="004B61"/>
          <w:spacing w:val="-1"/>
          <w:sz w:val="22"/>
          <w:szCs w:val="22"/>
          <w:lang w:val="es-ES"/>
        </w:rPr>
        <w:t>cereal con leguminosa</w:t>
      </w:r>
      <w:r w:rsidRPr="001C7036">
        <w:rPr>
          <w:b/>
          <w:bCs/>
          <w:sz w:val="22"/>
          <w:szCs w:val="22"/>
          <w:lang w:val="en-US"/>
        </w:rPr>
        <w:t xml:space="preserve"> producidos en sistema convencional y ecológico (2023-2025)</w:t>
      </w:r>
      <w:r w:rsidR="0092681B" w:rsidRPr="001C7036">
        <w:rPr>
          <w:b/>
          <w:bCs/>
          <w:sz w:val="22"/>
          <w:szCs w:val="22"/>
          <w:lang w:val="en-US"/>
        </w:rPr>
        <w:t xml:space="preserve">, </w:t>
      </w:r>
      <w:r w:rsidR="00310A38" w:rsidRPr="001C7036">
        <w:rPr>
          <w:sz w:val="22"/>
          <w:szCs w:val="22"/>
          <w:lang w:val="en-US"/>
        </w:rPr>
        <w:t xml:space="preserve">Haritz Arriaga </w:t>
      </w:r>
      <w:r w:rsidR="0092681B" w:rsidRPr="001C7036">
        <w:rPr>
          <w:sz w:val="22"/>
          <w:szCs w:val="22"/>
          <w:lang w:val="en-US"/>
        </w:rPr>
        <w:t>(</w:t>
      </w:r>
      <w:r w:rsidR="00310A38" w:rsidRPr="001C7036">
        <w:rPr>
          <w:sz w:val="22"/>
          <w:szCs w:val="22"/>
          <w:lang w:val="en-US"/>
        </w:rPr>
        <w:t>NEIKER)</w:t>
      </w:r>
    </w:p>
    <w:p w14:paraId="5826217E" w14:textId="744C1B9D" w:rsidR="00310A38" w:rsidRPr="001C7036" w:rsidRDefault="001C7036" w:rsidP="001A7405">
      <w:pPr>
        <w:pStyle w:val="Textoindependiente"/>
        <w:kinsoku w:val="0"/>
        <w:overflowPunct w:val="0"/>
        <w:spacing w:line="276" w:lineRule="auto"/>
        <w:rPr>
          <w:lang w:val="fr-BE"/>
        </w:rPr>
      </w:pPr>
      <w:r w:rsidRPr="001C7036">
        <w:rPr>
          <w:lang w:val="fr-BE"/>
        </w:rPr>
        <w:t>En una rotación de 3 años de duración, en la cual se han cultivado trigo y garbanzo en sistema convencional y ecológico, se ha estudiado el efecto de emplear (i) diferentes variedades de trigo (aptitud panadera o pienso), y (ii) diversas estrategias de fertilización (orgánico/mineral) sobre diferentes indicadores físicos, químicos y biológicos de la salud del suelo.</w:t>
      </w:r>
    </w:p>
    <w:p w14:paraId="07C1D7BC" w14:textId="77CC0D77" w:rsidR="001C7036" w:rsidRPr="00310A38" w:rsidRDefault="001C7036" w:rsidP="00025069">
      <w:pPr>
        <w:pStyle w:val="Textoindependiente"/>
        <w:kinsoku w:val="0"/>
        <w:overflowPunct w:val="0"/>
        <w:spacing w:before="33" w:line="276" w:lineRule="auto"/>
        <w:rPr>
          <w:color w:val="7030A0"/>
          <w:lang w:val="fr-BE"/>
        </w:rPr>
      </w:pPr>
    </w:p>
    <w:p w14:paraId="7ECA36EB" w14:textId="03FC2736" w:rsidR="00310A38" w:rsidRPr="00C02002" w:rsidRDefault="00310A38" w:rsidP="00310A38">
      <w:pPr>
        <w:spacing w:line="276" w:lineRule="auto"/>
        <w:rPr>
          <w:spacing w:val="-1"/>
          <w:sz w:val="24"/>
          <w:szCs w:val="24"/>
          <w:lang w:val="es-ES"/>
        </w:rPr>
      </w:pPr>
      <w:r w:rsidRPr="00C02002">
        <w:rPr>
          <w:spacing w:val="-1"/>
          <w:sz w:val="24"/>
          <w:szCs w:val="24"/>
          <w:lang w:val="es-ES"/>
        </w:rPr>
        <w:t>1</w:t>
      </w:r>
      <w:r w:rsidR="00CF29FB">
        <w:rPr>
          <w:spacing w:val="-1"/>
          <w:sz w:val="24"/>
          <w:szCs w:val="24"/>
          <w:lang w:val="es-ES"/>
        </w:rPr>
        <w:t>1</w:t>
      </w:r>
      <w:r w:rsidRPr="00C02002">
        <w:rPr>
          <w:spacing w:val="-1"/>
          <w:sz w:val="24"/>
          <w:szCs w:val="24"/>
          <w:lang w:val="es-ES"/>
        </w:rPr>
        <w:t>:</w:t>
      </w:r>
      <w:r w:rsidR="00CF29FB">
        <w:rPr>
          <w:spacing w:val="-1"/>
          <w:sz w:val="24"/>
          <w:szCs w:val="24"/>
          <w:lang w:val="es-ES"/>
        </w:rPr>
        <w:t>55</w:t>
      </w:r>
      <w:r w:rsidRPr="00C02002">
        <w:rPr>
          <w:spacing w:val="-1"/>
          <w:sz w:val="24"/>
          <w:szCs w:val="24"/>
          <w:lang w:val="es-ES"/>
        </w:rPr>
        <w:t xml:space="preserve"> </w:t>
      </w:r>
      <w:r w:rsidRPr="00C02002">
        <w:rPr>
          <w:sz w:val="24"/>
          <w:szCs w:val="24"/>
          <w:lang w:val="es-ES"/>
        </w:rPr>
        <w:t xml:space="preserve">– </w:t>
      </w:r>
      <w:r w:rsidRPr="00C02002">
        <w:rPr>
          <w:spacing w:val="-1"/>
          <w:sz w:val="24"/>
          <w:szCs w:val="24"/>
          <w:lang w:val="es-ES"/>
        </w:rPr>
        <w:t>12:1</w:t>
      </w:r>
      <w:r w:rsidR="00CF29FB">
        <w:rPr>
          <w:spacing w:val="-1"/>
          <w:sz w:val="24"/>
          <w:szCs w:val="24"/>
          <w:lang w:val="es-ES"/>
        </w:rPr>
        <w:t>0</w:t>
      </w:r>
    </w:p>
    <w:p w14:paraId="2EA9BFD8" w14:textId="55EF6728" w:rsidR="00310A38" w:rsidRPr="004B57CD" w:rsidRDefault="0092681B" w:rsidP="00310A38">
      <w:pPr>
        <w:pStyle w:val="Textoindependiente"/>
        <w:kinsoku w:val="0"/>
        <w:overflowPunct w:val="0"/>
        <w:spacing w:before="33" w:line="276" w:lineRule="auto"/>
        <w:rPr>
          <w:color w:val="7030A0"/>
          <w:sz w:val="22"/>
          <w:szCs w:val="22"/>
          <w:lang w:val="es-ES"/>
        </w:rPr>
      </w:pPr>
      <w:r w:rsidRPr="004B57CD">
        <w:rPr>
          <w:b/>
          <w:bCs/>
          <w:sz w:val="22"/>
          <w:szCs w:val="22"/>
          <w:lang w:val="es-ES"/>
        </w:rPr>
        <w:t xml:space="preserve">Evidencias del </w:t>
      </w:r>
      <w:r w:rsidRPr="004B57CD">
        <w:rPr>
          <w:b/>
          <w:bCs/>
          <w:color w:val="004B61"/>
          <w:spacing w:val="-1"/>
          <w:sz w:val="22"/>
          <w:szCs w:val="22"/>
          <w:lang w:val="es-ES"/>
        </w:rPr>
        <w:t xml:space="preserve">pastoreo </w:t>
      </w:r>
      <w:r w:rsidRPr="004B57CD">
        <w:rPr>
          <w:b/>
          <w:bCs/>
          <w:sz w:val="22"/>
          <w:szCs w:val="22"/>
          <w:lang w:val="es-ES"/>
        </w:rPr>
        <w:t>regenerativo en la salud del suelo,</w:t>
      </w:r>
      <w:r w:rsidRPr="004B57CD">
        <w:rPr>
          <w:sz w:val="22"/>
          <w:szCs w:val="22"/>
          <w:lang w:val="es-ES"/>
        </w:rPr>
        <w:t xml:space="preserve"> </w:t>
      </w:r>
      <w:r w:rsidR="00310A38" w:rsidRPr="004B57CD">
        <w:rPr>
          <w:sz w:val="22"/>
          <w:szCs w:val="22"/>
          <w:lang w:val="es-ES"/>
        </w:rPr>
        <w:t xml:space="preserve">Nerea Mandaluniz </w:t>
      </w:r>
      <w:r w:rsidRPr="004B57CD">
        <w:rPr>
          <w:sz w:val="22"/>
          <w:szCs w:val="22"/>
          <w:lang w:val="es-ES"/>
        </w:rPr>
        <w:t>(</w:t>
      </w:r>
      <w:r w:rsidR="00310A38" w:rsidRPr="004B57CD">
        <w:rPr>
          <w:sz w:val="22"/>
          <w:szCs w:val="22"/>
          <w:lang w:val="es-ES"/>
        </w:rPr>
        <w:t>NEIKER)</w:t>
      </w:r>
    </w:p>
    <w:p w14:paraId="1D4B0CC7" w14:textId="77777777" w:rsidR="00A534C9" w:rsidRPr="00C02002" w:rsidRDefault="00A534C9" w:rsidP="00A534C9">
      <w:pPr>
        <w:tabs>
          <w:tab w:val="left" w:pos="142"/>
        </w:tabs>
        <w:spacing w:line="276" w:lineRule="auto"/>
        <w:rPr>
          <w:sz w:val="18"/>
          <w:szCs w:val="18"/>
          <w:lang w:val="es-ES"/>
        </w:rPr>
      </w:pPr>
      <w:r w:rsidRPr="00C02002">
        <w:rPr>
          <w:sz w:val="18"/>
          <w:szCs w:val="18"/>
          <w:lang w:val="es-ES"/>
        </w:rPr>
        <w:t>El pastoreo regenerativo, inspirado en los patrones de los herbívoros salvajes, es una estrategia que mejora la sostenibilidad de los sistemas ganaderos y ha sido estudiado por NEIKER desde 2013 en ovino lechero.</w:t>
      </w:r>
    </w:p>
    <w:p w14:paraId="69084BFA" w14:textId="6374DE03" w:rsidR="00A534C9" w:rsidRPr="004B57CD" w:rsidRDefault="00A534C9" w:rsidP="00A534C9">
      <w:pPr>
        <w:tabs>
          <w:tab w:val="left" w:pos="142"/>
        </w:tabs>
        <w:spacing w:line="276" w:lineRule="auto"/>
        <w:rPr>
          <w:b/>
          <w:bCs/>
          <w:color w:val="004B61"/>
          <w:spacing w:val="-1"/>
          <w:sz w:val="18"/>
          <w:szCs w:val="18"/>
          <w:lang w:val="es-ES"/>
        </w:rPr>
      </w:pPr>
      <w:r w:rsidRPr="00C02002">
        <w:rPr>
          <w:sz w:val="18"/>
          <w:szCs w:val="18"/>
          <w:lang w:val="es-ES"/>
        </w:rPr>
        <w:t>Los resultados muestran aumentos en la producción de hierba, el secuestro de carbono y la diversidad vegetal, junto con mejoras en microorganismos del ciclo del nitrógeno y en la retención de agua</w:t>
      </w:r>
      <w:r w:rsidR="00CF29FB">
        <w:rPr>
          <w:sz w:val="18"/>
          <w:szCs w:val="18"/>
          <w:lang w:val="es-ES"/>
        </w:rPr>
        <w:t>.</w:t>
      </w:r>
      <w:r w:rsidR="00C7677A">
        <w:rPr>
          <w:sz w:val="18"/>
          <w:szCs w:val="18"/>
          <w:lang w:val="es-ES"/>
        </w:rPr>
        <w:br/>
      </w:r>
    </w:p>
    <w:p w14:paraId="2F48A8F0" w14:textId="7995BA1B" w:rsidR="00E55655" w:rsidRPr="00C02002" w:rsidRDefault="00A32A52" w:rsidP="00E55655">
      <w:pPr>
        <w:tabs>
          <w:tab w:val="left" w:pos="142"/>
        </w:tabs>
        <w:spacing w:line="276" w:lineRule="auto"/>
        <w:rPr>
          <w:b/>
          <w:bCs/>
          <w:color w:val="004B61"/>
          <w:spacing w:val="-1"/>
          <w:sz w:val="40"/>
          <w:szCs w:val="40"/>
          <w:lang w:val="es-ES"/>
        </w:rPr>
      </w:pPr>
      <w:r w:rsidRPr="00C02002">
        <w:rPr>
          <w:b/>
          <w:bCs/>
          <w:color w:val="004B61"/>
          <w:spacing w:val="-1"/>
          <w:sz w:val="40"/>
          <w:szCs w:val="40"/>
          <w:lang w:val="es-ES"/>
        </w:rPr>
        <w:t>DINÁMICA PARTICIPATIVA</w:t>
      </w:r>
    </w:p>
    <w:p w14:paraId="1185CBB1" w14:textId="05E3DE05" w:rsidR="00E55655" w:rsidRPr="00C02002" w:rsidRDefault="00310A38" w:rsidP="00E55655">
      <w:pPr>
        <w:tabs>
          <w:tab w:val="left" w:pos="142"/>
        </w:tabs>
        <w:spacing w:line="276" w:lineRule="auto"/>
        <w:rPr>
          <w:spacing w:val="-1"/>
          <w:sz w:val="24"/>
          <w:szCs w:val="24"/>
          <w:lang w:val="es-ES"/>
        </w:rPr>
      </w:pPr>
      <w:r w:rsidRPr="00C02002">
        <w:rPr>
          <w:spacing w:val="-1"/>
          <w:sz w:val="24"/>
          <w:szCs w:val="24"/>
          <w:lang w:val="es-ES"/>
        </w:rPr>
        <w:t>12</w:t>
      </w:r>
      <w:r w:rsidR="00E55655" w:rsidRPr="00C02002">
        <w:rPr>
          <w:spacing w:val="-1"/>
          <w:sz w:val="24"/>
          <w:szCs w:val="24"/>
          <w:lang w:val="es-ES"/>
        </w:rPr>
        <w:t>:</w:t>
      </w:r>
      <w:r w:rsidRPr="00C02002">
        <w:rPr>
          <w:spacing w:val="-1"/>
          <w:sz w:val="24"/>
          <w:szCs w:val="24"/>
          <w:lang w:val="es-ES"/>
        </w:rPr>
        <w:t>1</w:t>
      </w:r>
      <w:r w:rsidR="00CF29FB">
        <w:rPr>
          <w:spacing w:val="-1"/>
          <w:sz w:val="24"/>
          <w:szCs w:val="24"/>
          <w:lang w:val="es-ES"/>
        </w:rPr>
        <w:t>0</w:t>
      </w:r>
      <w:r w:rsidR="00E55655" w:rsidRPr="00C02002">
        <w:rPr>
          <w:spacing w:val="-1"/>
          <w:sz w:val="24"/>
          <w:szCs w:val="24"/>
          <w:lang w:val="es-ES"/>
        </w:rPr>
        <w:t xml:space="preserve"> </w:t>
      </w:r>
      <w:r w:rsidR="00E55655" w:rsidRPr="00C02002">
        <w:rPr>
          <w:sz w:val="24"/>
          <w:szCs w:val="24"/>
          <w:lang w:val="es-ES"/>
        </w:rPr>
        <w:t xml:space="preserve">– </w:t>
      </w:r>
      <w:r w:rsidRPr="00C02002">
        <w:rPr>
          <w:spacing w:val="-1"/>
          <w:sz w:val="24"/>
          <w:szCs w:val="24"/>
          <w:lang w:val="es-ES"/>
        </w:rPr>
        <w:t>12</w:t>
      </w:r>
      <w:r w:rsidR="00E55655" w:rsidRPr="00C02002">
        <w:rPr>
          <w:spacing w:val="-1"/>
          <w:sz w:val="24"/>
          <w:szCs w:val="24"/>
          <w:lang w:val="es-ES"/>
        </w:rPr>
        <w:t>:</w:t>
      </w:r>
      <w:r w:rsidR="004F7867" w:rsidRPr="00C02002">
        <w:rPr>
          <w:spacing w:val="-1"/>
          <w:sz w:val="24"/>
          <w:szCs w:val="24"/>
          <w:lang w:val="es-ES"/>
        </w:rPr>
        <w:t>4</w:t>
      </w:r>
      <w:r w:rsidR="00E55655" w:rsidRPr="00C02002">
        <w:rPr>
          <w:spacing w:val="-1"/>
          <w:sz w:val="24"/>
          <w:szCs w:val="24"/>
          <w:lang w:val="es-ES"/>
        </w:rPr>
        <w:t>0</w:t>
      </w:r>
    </w:p>
    <w:p w14:paraId="54E40A3C" w14:textId="3E2A6977" w:rsidR="00E55655" w:rsidRPr="004B57CD" w:rsidRDefault="0092681B" w:rsidP="00E55655">
      <w:pPr>
        <w:pStyle w:val="Textoindependiente"/>
        <w:tabs>
          <w:tab w:val="left" w:pos="142"/>
        </w:tabs>
        <w:kinsoku w:val="0"/>
        <w:overflowPunct w:val="0"/>
        <w:spacing w:before="33" w:line="276" w:lineRule="auto"/>
        <w:rPr>
          <w:b/>
          <w:bCs/>
          <w:sz w:val="22"/>
          <w:szCs w:val="22"/>
          <w:lang w:val="es-ES"/>
        </w:rPr>
      </w:pPr>
      <w:r w:rsidRPr="004B57CD">
        <w:rPr>
          <w:b/>
          <w:bCs/>
          <w:sz w:val="22"/>
          <w:szCs w:val="22"/>
          <w:lang w:val="es-ES"/>
        </w:rPr>
        <w:t>Co-diseñando el visualizador de la salud del suelo y un índice de salud del suelo para la toma de decisiones</w:t>
      </w:r>
      <w:r w:rsidRPr="004B57CD">
        <w:rPr>
          <w:sz w:val="22"/>
          <w:szCs w:val="22"/>
          <w:lang w:val="es-ES"/>
        </w:rPr>
        <w:t xml:space="preserve">, </w:t>
      </w:r>
      <w:r w:rsidR="00310A38" w:rsidRPr="004B57CD">
        <w:rPr>
          <w:sz w:val="22"/>
          <w:szCs w:val="22"/>
          <w:lang w:val="es-ES"/>
        </w:rPr>
        <w:t>Lur Epelde</w:t>
      </w:r>
      <w:r w:rsidRPr="004B57CD">
        <w:rPr>
          <w:sz w:val="22"/>
          <w:szCs w:val="22"/>
          <w:lang w:val="es-ES"/>
        </w:rPr>
        <w:t xml:space="preserve"> (NEIKER</w:t>
      </w:r>
      <w:r w:rsidR="00310A38" w:rsidRPr="004B57CD">
        <w:rPr>
          <w:sz w:val="22"/>
          <w:szCs w:val="22"/>
          <w:lang w:val="es-ES"/>
        </w:rPr>
        <w:t>)</w:t>
      </w:r>
    </w:p>
    <w:p w14:paraId="13C9A609" w14:textId="32FD80CF" w:rsidR="00310A38" w:rsidRPr="00C02002" w:rsidRDefault="001F3FBF" w:rsidP="00E55655">
      <w:pPr>
        <w:tabs>
          <w:tab w:val="left" w:pos="142"/>
        </w:tabs>
        <w:rPr>
          <w:sz w:val="18"/>
          <w:szCs w:val="18"/>
          <w:lang w:val="es-ES"/>
        </w:rPr>
      </w:pPr>
      <w:r w:rsidRPr="00C02002">
        <w:rPr>
          <w:sz w:val="18"/>
          <w:szCs w:val="18"/>
          <w:lang w:val="es-ES"/>
        </w:rPr>
        <w:t>Se realizará una demostración del Soil Health Viewer del proyecto AI4SoilHealth y de un marco metodológico para el desarrollo de índices de salud del suelo, invitando a los participantes en la jornada a aportar su opinión como usuarios potenciales de estas herramientas.</w:t>
      </w:r>
    </w:p>
    <w:p w14:paraId="3CFB8088" w14:textId="55F30661" w:rsidR="00CF29FB" w:rsidRPr="00F13939" w:rsidRDefault="00CF29FB" w:rsidP="00CF29FB">
      <w:pPr>
        <w:tabs>
          <w:tab w:val="left" w:pos="142"/>
        </w:tabs>
        <w:spacing w:line="276" w:lineRule="auto"/>
        <w:rPr>
          <w:sz w:val="18"/>
          <w:szCs w:val="18"/>
          <w:lang w:val="es-ES"/>
        </w:rPr>
      </w:pPr>
    </w:p>
    <w:p w14:paraId="5FA6346C" w14:textId="3C4108FC" w:rsidR="00E55655" w:rsidRPr="00C02002" w:rsidRDefault="00A32A52" w:rsidP="00E55655">
      <w:pPr>
        <w:tabs>
          <w:tab w:val="left" w:pos="142"/>
        </w:tabs>
        <w:spacing w:line="276" w:lineRule="auto"/>
        <w:rPr>
          <w:b/>
          <w:bCs/>
          <w:color w:val="004B61"/>
          <w:spacing w:val="-1"/>
          <w:sz w:val="40"/>
          <w:szCs w:val="40"/>
          <w:lang w:val="es-ES"/>
        </w:rPr>
      </w:pPr>
      <w:r w:rsidRPr="00C02002">
        <w:rPr>
          <w:b/>
          <w:bCs/>
          <w:color w:val="004B61"/>
          <w:spacing w:val="-1"/>
          <w:sz w:val="40"/>
          <w:szCs w:val="40"/>
          <w:lang w:val="es-ES"/>
        </w:rPr>
        <w:t>DEMOSTRACIÓN DE MEDICIONES EN CAMPO</w:t>
      </w:r>
    </w:p>
    <w:p w14:paraId="06360FD8" w14:textId="7F2D0B60" w:rsidR="00E55655" w:rsidRPr="00C02002" w:rsidRDefault="004F7867" w:rsidP="00E55655">
      <w:pPr>
        <w:tabs>
          <w:tab w:val="left" w:pos="142"/>
        </w:tabs>
        <w:spacing w:line="276" w:lineRule="auto"/>
        <w:rPr>
          <w:color w:val="000000" w:themeColor="text1"/>
          <w:spacing w:val="-1"/>
          <w:sz w:val="24"/>
          <w:szCs w:val="24"/>
          <w:lang w:val="es-ES"/>
        </w:rPr>
      </w:pPr>
      <w:r w:rsidRPr="00C02002">
        <w:rPr>
          <w:color w:val="000000" w:themeColor="text1"/>
          <w:spacing w:val="-1"/>
          <w:sz w:val="24"/>
          <w:szCs w:val="24"/>
          <w:lang w:val="es-ES"/>
        </w:rPr>
        <w:t>12</w:t>
      </w:r>
      <w:r w:rsidR="00E55655" w:rsidRPr="00C02002">
        <w:rPr>
          <w:color w:val="000000" w:themeColor="text1"/>
          <w:spacing w:val="-1"/>
          <w:sz w:val="24"/>
          <w:szCs w:val="24"/>
          <w:lang w:val="es-ES"/>
        </w:rPr>
        <w:t>:</w:t>
      </w:r>
      <w:r w:rsidRPr="00C02002">
        <w:rPr>
          <w:color w:val="000000" w:themeColor="text1"/>
          <w:spacing w:val="-1"/>
          <w:sz w:val="24"/>
          <w:szCs w:val="24"/>
          <w:lang w:val="es-ES"/>
        </w:rPr>
        <w:t>5</w:t>
      </w:r>
      <w:r w:rsidR="00E55655" w:rsidRPr="00C02002">
        <w:rPr>
          <w:color w:val="000000" w:themeColor="text1"/>
          <w:spacing w:val="-1"/>
          <w:sz w:val="24"/>
          <w:szCs w:val="24"/>
          <w:lang w:val="es-ES"/>
        </w:rPr>
        <w:t xml:space="preserve">0 </w:t>
      </w:r>
      <w:r w:rsidR="00E55655" w:rsidRPr="00C02002">
        <w:rPr>
          <w:color w:val="000000" w:themeColor="text1"/>
          <w:sz w:val="24"/>
          <w:szCs w:val="24"/>
          <w:lang w:val="es-ES"/>
        </w:rPr>
        <w:t xml:space="preserve">– </w:t>
      </w:r>
      <w:r w:rsidRPr="00C02002">
        <w:rPr>
          <w:color w:val="000000" w:themeColor="text1"/>
          <w:spacing w:val="-1"/>
          <w:sz w:val="24"/>
          <w:szCs w:val="24"/>
          <w:lang w:val="es-ES"/>
        </w:rPr>
        <w:t>13</w:t>
      </w:r>
      <w:r w:rsidR="00E55655" w:rsidRPr="00C02002">
        <w:rPr>
          <w:color w:val="000000" w:themeColor="text1"/>
          <w:spacing w:val="-1"/>
          <w:sz w:val="24"/>
          <w:szCs w:val="24"/>
          <w:lang w:val="es-ES"/>
        </w:rPr>
        <w:t>:</w:t>
      </w:r>
      <w:r w:rsidRPr="00C02002">
        <w:rPr>
          <w:color w:val="000000" w:themeColor="text1"/>
          <w:spacing w:val="-1"/>
          <w:sz w:val="24"/>
          <w:szCs w:val="24"/>
          <w:lang w:val="es-ES"/>
        </w:rPr>
        <w:t>3</w:t>
      </w:r>
      <w:r w:rsidR="00E55655" w:rsidRPr="00C02002">
        <w:rPr>
          <w:color w:val="000000" w:themeColor="text1"/>
          <w:spacing w:val="-1"/>
          <w:sz w:val="24"/>
          <w:szCs w:val="24"/>
          <w:lang w:val="es-ES"/>
        </w:rPr>
        <w:t>0</w:t>
      </w:r>
    </w:p>
    <w:p w14:paraId="5B426E23" w14:textId="6AA1BC85" w:rsidR="004F7867" w:rsidRPr="004B57CD" w:rsidRDefault="004F7867" w:rsidP="00E55655">
      <w:pPr>
        <w:pStyle w:val="Textoindependiente"/>
        <w:tabs>
          <w:tab w:val="left" w:pos="142"/>
        </w:tabs>
        <w:kinsoku w:val="0"/>
        <w:overflowPunct w:val="0"/>
        <w:spacing w:before="33" w:line="276" w:lineRule="auto"/>
        <w:rPr>
          <w:color w:val="000000" w:themeColor="text1"/>
          <w:sz w:val="22"/>
          <w:szCs w:val="22"/>
          <w:lang w:val="es-ES"/>
        </w:rPr>
      </w:pPr>
      <w:r w:rsidRPr="004B57CD">
        <w:rPr>
          <w:b/>
          <w:bCs/>
          <w:color w:val="000000" w:themeColor="text1"/>
          <w:sz w:val="22"/>
          <w:szCs w:val="22"/>
          <w:lang w:val="es-ES"/>
        </w:rPr>
        <w:t>Métodos sencillos de evaluación de la salud del suelo sin laboratorio</w:t>
      </w:r>
      <w:r w:rsidR="0092681B" w:rsidRPr="004B57CD">
        <w:rPr>
          <w:b/>
          <w:bCs/>
          <w:color w:val="000000" w:themeColor="text1"/>
          <w:sz w:val="22"/>
          <w:szCs w:val="22"/>
          <w:lang w:val="es-ES"/>
        </w:rPr>
        <w:t xml:space="preserve">, </w:t>
      </w:r>
      <w:r w:rsidRPr="004B57CD">
        <w:rPr>
          <w:color w:val="000000" w:themeColor="text1"/>
          <w:sz w:val="22"/>
          <w:szCs w:val="22"/>
          <w:lang w:val="es-ES"/>
        </w:rPr>
        <w:t>Mikel Anza</w:t>
      </w:r>
      <w:r w:rsidR="00865011">
        <w:rPr>
          <w:color w:val="000000" w:themeColor="text1"/>
          <w:sz w:val="22"/>
          <w:szCs w:val="22"/>
          <w:lang w:val="es-ES"/>
        </w:rPr>
        <w:t xml:space="preserve"> </w:t>
      </w:r>
      <w:r w:rsidRPr="004B57CD">
        <w:rPr>
          <w:color w:val="000000" w:themeColor="text1"/>
          <w:sz w:val="22"/>
          <w:szCs w:val="22"/>
          <w:lang w:val="es-ES"/>
        </w:rPr>
        <w:t>/</w:t>
      </w:r>
      <w:r w:rsidR="00865011">
        <w:rPr>
          <w:color w:val="000000" w:themeColor="text1"/>
          <w:sz w:val="22"/>
          <w:szCs w:val="22"/>
          <w:lang w:val="es-ES"/>
        </w:rPr>
        <w:t xml:space="preserve"> </w:t>
      </w:r>
      <w:r w:rsidRPr="004B57CD">
        <w:rPr>
          <w:color w:val="000000" w:themeColor="text1"/>
          <w:sz w:val="22"/>
          <w:szCs w:val="22"/>
          <w:lang w:val="es-ES"/>
        </w:rPr>
        <w:t>Aitor Anitua</w:t>
      </w:r>
      <w:r w:rsidR="00865011">
        <w:rPr>
          <w:color w:val="000000" w:themeColor="text1"/>
          <w:sz w:val="22"/>
          <w:szCs w:val="22"/>
          <w:lang w:val="es-ES"/>
        </w:rPr>
        <w:t xml:space="preserve"> </w:t>
      </w:r>
      <w:r w:rsidRPr="004B57CD">
        <w:rPr>
          <w:color w:val="000000" w:themeColor="text1"/>
          <w:sz w:val="22"/>
          <w:szCs w:val="22"/>
          <w:lang w:val="es-ES"/>
        </w:rPr>
        <w:t>/</w:t>
      </w:r>
      <w:r w:rsidR="00865011">
        <w:rPr>
          <w:color w:val="000000" w:themeColor="text1"/>
          <w:sz w:val="22"/>
          <w:szCs w:val="22"/>
          <w:lang w:val="es-ES"/>
        </w:rPr>
        <w:t xml:space="preserve"> </w:t>
      </w:r>
      <w:r w:rsidRPr="004B57CD">
        <w:rPr>
          <w:color w:val="000000" w:themeColor="text1"/>
          <w:sz w:val="22"/>
          <w:szCs w:val="22"/>
          <w:lang w:val="es-ES"/>
        </w:rPr>
        <w:t xml:space="preserve">Lur Epelde </w:t>
      </w:r>
      <w:r w:rsidR="0092681B" w:rsidRPr="004B57CD">
        <w:rPr>
          <w:color w:val="000000" w:themeColor="text1"/>
          <w:sz w:val="22"/>
          <w:szCs w:val="22"/>
          <w:lang w:val="es-ES"/>
        </w:rPr>
        <w:t>(</w:t>
      </w:r>
      <w:r w:rsidRPr="004B57CD">
        <w:rPr>
          <w:color w:val="000000" w:themeColor="text1"/>
          <w:sz w:val="22"/>
          <w:szCs w:val="22"/>
          <w:lang w:val="es-ES"/>
        </w:rPr>
        <w:t>NEIKER)</w:t>
      </w:r>
    </w:p>
    <w:p w14:paraId="0E9A4FB3" w14:textId="20974D93" w:rsidR="00A32A52" w:rsidRPr="00C657DD" w:rsidRDefault="004F7867" w:rsidP="00006D09">
      <w:pPr>
        <w:pStyle w:val="Textoindependiente"/>
        <w:tabs>
          <w:tab w:val="left" w:pos="142"/>
        </w:tabs>
        <w:kinsoku w:val="0"/>
        <w:overflowPunct w:val="0"/>
        <w:spacing w:before="33" w:line="276" w:lineRule="auto"/>
        <w:rPr>
          <w:lang w:val="pt-BR"/>
        </w:rPr>
      </w:pPr>
      <w:r w:rsidRPr="00C02002">
        <w:rPr>
          <w:color w:val="000000" w:themeColor="text1"/>
          <w:lang w:val="es-ES"/>
        </w:rPr>
        <w:t>Se presentarán metodologías accesibles, incluyendo una aplicación móvil para la evaluación de la estabilidad de agregados, un kit para la estimación de biomasa microbiana y micrófonos de ecoacústica para analizar la actividad de la fauna edáfica, así como otras mediciones integradas en la plataforma de ciencia participativa LURZAIN.</w:t>
      </w:r>
    </w:p>
    <w:sectPr w:rsidR="00A32A52" w:rsidRPr="00C657DD" w:rsidSect="00CF29FB">
      <w:headerReference w:type="default" r:id="rId21"/>
      <w:pgSz w:w="11906" w:h="16838"/>
      <w:pgMar w:top="1440" w:right="1440" w:bottom="1440" w:left="73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46DE" w14:textId="77777777" w:rsidR="006447FA" w:rsidRDefault="006447FA" w:rsidP="00AB67AE">
      <w:r>
        <w:separator/>
      </w:r>
    </w:p>
  </w:endnote>
  <w:endnote w:type="continuationSeparator" w:id="0">
    <w:p w14:paraId="5B3121A3" w14:textId="77777777" w:rsidR="006447FA" w:rsidRDefault="006447FA" w:rsidP="00AB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C35B" w14:textId="77777777" w:rsidR="00AB67AE" w:rsidRDefault="00AB67AE" w:rsidP="005F7FD2">
    <w:pPr>
      <w:pStyle w:val="Piedepgina"/>
      <w:ind w:left="-16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256FF" w14:textId="77777777" w:rsidR="006447FA" w:rsidRDefault="006447FA" w:rsidP="00AB67AE">
      <w:r>
        <w:separator/>
      </w:r>
    </w:p>
  </w:footnote>
  <w:footnote w:type="continuationSeparator" w:id="0">
    <w:p w14:paraId="326A4183" w14:textId="77777777" w:rsidR="006447FA" w:rsidRDefault="006447FA" w:rsidP="00AB6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8A0A" w14:textId="3DCBDAA6" w:rsidR="00AB67AE" w:rsidRPr="00052796" w:rsidRDefault="00052796" w:rsidP="00CC25FD">
    <w:pPr>
      <w:pStyle w:val="Encabezado"/>
      <w:ind w:left="-1680"/>
      <w:rPr>
        <w:lang w:val="nl-NL"/>
      </w:rPr>
    </w:pPr>
    <w:r>
      <w:rPr>
        <w:noProof/>
        <w:lang w:val="nl-NL"/>
        <w14:ligatures w14:val="standardContextual"/>
      </w:rPr>
      <w:drawing>
        <wp:anchor distT="0" distB="0" distL="114300" distR="114300" simplePos="0" relativeHeight="251660288" behindDoc="1" locked="1" layoutInCell="1" allowOverlap="1" wp14:anchorId="508FE76C" wp14:editId="6CDEC2C7">
          <wp:simplePos x="0" y="0"/>
          <wp:positionH relativeFrom="page">
            <wp:posOffset>0</wp:posOffset>
          </wp:positionH>
          <wp:positionV relativeFrom="page">
            <wp:posOffset>0</wp:posOffset>
          </wp:positionV>
          <wp:extent cx="7550150" cy="10685145"/>
          <wp:effectExtent l="0" t="0" r="6350" b="0"/>
          <wp:wrapNone/>
          <wp:docPr id="23577459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1965" name="Image 2"/>
                  <pic:cNvPicPr/>
                </pic:nvPicPr>
                <pic:blipFill>
                  <a:blip r:embed="rId1"/>
                  <a:stretch>
                    <a:fillRect/>
                  </a:stretch>
                </pic:blipFill>
                <pic:spPr>
                  <a:xfrm>
                    <a:off x="0" y="0"/>
                    <a:ext cx="7550150" cy="10685145"/>
                  </a:xfrm>
                  <a:prstGeom prst="rect">
                    <a:avLst/>
                  </a:prstGeom>
                </pic:spPr>
              </pic:pic>
            </a:graphicData>
          </a:graphic>
          <wp14:sizeRelH relativeFrom="margin">
            <wp14:pctWidth>0</wp14:pctWidth>
          </wp14:sizeRelH>
          <wp14:sizeRelV relativeFrom="margin">
            <wp14:pctHeight>0</wp14:pctHeight>
          </wp14:sizeRelV>
        </wp:anchor>
      </w:drawing>
    </w:r>
    <w:r>
      <w:rPr>
        <w:noProof/>
        <w:lang w:val="nl-NL"/>
        <w14:ligatures w14:val="standardContextual"/>
      </w:rPr>
      <w:drawing>
        <wp:anchor distT="0" distB="0" distL="114300" distR="114300" simplePos="0" relativeHeight="251659264" behindDoc="1" locked="1" layoutInCell="1" allowOverlap="1" wp14:anchorId="5C188135" wp14:editId="7CEC94FD">
          <wp:simplePos x="0" y="0"/>
          <wp:positionH relativeFrom="page">
            <wp:posOffset>0</wp:posOffset>
          </wp:positionH>
          <wp:positionV relativeFrom="page">
            <wp:posOffset>0</wp:posOffset>
          </wp:positionV>
          <wp:extent cx="0" cy="0"/>
          <wp:effectExtent l="0" t="0" r="0" b="0"/>
          <wp:wrapNone/>
          <wp:docPr id="1037311065" name="Image 1" descr="Une image contenant capture d’écran, Graphique, ver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pture d’écran, Graphique, ver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30CD" w14:textId="7A2756E1" w:rsidR="00AB67AE" w:rsidRDefault="00AB67AE">
    <w:pPr>
      <w:pStyle w:val="Encabezado"/>
    </w:pPr>
    <w:r>
      <w:rPr>
        <w:noProof/>
      </w:rPr>
      <w:drawing>
        <wp:anchor distT="0" distB="0" distL="114300" distR="114300" simplePos="0" relativeHeight="251658240" behindDoc="1" locked="1" layoutInCell="1" allowOverlap="1" wp14:anchorId="523CEB9A" wp14:editId="61C76672">
          <wp:simplePos x="0" y="0"/>
          <wp:positionH relativeFrom="page">
            <wp:align>left</wp:align>
          </wp:positionH>
          <wp:positionV relativeFrom="page">
            <wp:posOffset>0</wp:posOffset>
          </wp:positionV>
          <wp:extent cx="7593330" cy="10917555"/>
          <wp:effectExtent l="0" t="0" r="7620" b="0"/>
          <wp:wrapNone/>
          <wp:docPr id="1975939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94401" name="Picture 3"/>
                  <pic:cNvPicPr/>
                </pic:nvPicPr>
                <pic:blipFill>
                  <a:blip r:embed="rId1"/>
                  <a:stretch>
                    <a:fillRect/>
                  </a:stretch>
                </pic:blipFill>
                <pic:spPr>
                  <a:xfrm>
                    <a:off x="0" y="0"/>
                    <a:ext cx="7593330" cy="109175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240" w:hanging="114"/>
      </w:pPr>
      <w:rPr>
        <w:rFonts w:ascii="Arial" w:hAnsi="Arial"/>
        <w:b w:val="0"/>
        <w:color w:val="034EA2"/>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1" w15:restartNumberingAfterBreak="0">
    <w:nsid w:val="04FA26A9"/>
    <w:multiLevelType w:val="multilevel"/>
    <w:tmpl w:val="322ACBA4"/>
    <w:lvl w:ilvl="0">
      <w:start w:val="1"/>
      <w:numFmt w:val="bullet"/>
      <w:lvlText w:val=""/>
      <w:lvlJc w:val="left"/>
      <w:pPr>
        <w:ind w:left="486" w:hanging="360"/>
      </w:pPr>
      <w:rPr>
        <w:rFonts w:ascii="Symbol" w:hAnsi="Symbol" w:hint="default"/>
        <w:b w:val="0"/>
        <w:color w:val="034EA2"/>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2" w15:restartNumberingAfterBreak="0">
    <w:nsid w:val="059F65EA"/>
    <w:multiLevelType w:val="multilevel"/>
    <w:tmpl w:val="765ABE4E"/>
    <w:lvl w:ilvl="0">
      <w:start w:val="1"/>
      <w:numFmt w:val="bullet"/>
      <w:lvlText w:val=""/>
      <w:lvlJc w:val="left"/>
      <w:pPr>
        <w:ind w:left="486" w:hanging="360"/>
      </w:pPr>
      <w:rPr>
        <w:rFonts w:ascii="Symbol" w:hAnsi="Symbol" w:hint="default"/>
        <w:b w:val="0"/>
        <w:color w:val="034EA2"/>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3" w15:restartNumberingAfterBreak="0">
    <w:nsid w:val="0E9061AC"/>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4" w15:restartNumberingAfterBreak="0">
    <w:nsid w:val="1C62152E"/>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5" w15:restartNumberingAfterBreak="0">
    <w:nsid w:val="3A1E4960"/>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6" w15:restartNumberingAfterBreak="0">
    <w:nsid w:val="4AF37F24"/>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7" w15:restartNumberingAfterBreak="0">
    <w:nsid w:val="53F52CC2"/>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8" w15:restartNumberingAfterBreak="0">
    <w:nsid w:val="54FD2431"/>
    <w:multiLevelType w:val="multilevel"/>
    <w:tmpl w:val="7444B48A"/>
    <w:lvl w:ilvl="0">
      <w:start w:val="1"/>
      <w:numFmt w:val="bullet"/>
      <w:lvlText w:val=""/>
      <w:lvlJc w:val="left"/>
      <w:pPr>
        <w:ind w:left="486" w:hanging="360"/>
      </w:pPr>
      <w:rPr>
        <w:rFonts w:ascii="Symbol" w:hAnsi="Symbol" w:hint="default"/>
        <w:b w:val="0"/>
        <w:color w:val="034EA2"/>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9" w15:restartNumberingAfterBreak="0">
    <w:nsid w:val="694725BD"/>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abstractNum w:abstractNumId="10" w15:restartNumberingAfterBreak="0">
    <w:nsid w:val="72073A4F"/>
    <w:multiLevelType w:val="multilevel"/>
    <w:tmpl w:val="BDE216E2"/>
    <w:lvl w:ilvl="0">
      <w:start w:val="1"/>
      <w:numFmt w:val="bullet"/>
      <w:lvlText w:val=""/>
      <w:lvlJc w:val="left"/>
      <w:pPr>
        <w:ind w:left="486" w:hanging="360"/>
      </w:pPr>
      <w:rPr>
        <w:rFonts w:ascii="Symbol" w:hAnsi="Symbol" w:cs="Symbol" w:hint="default"/>
        <w:b w:val="0"/>
        <w:color w:val="006017"/>
        <w:w w:val="100"/>
        <w:sz w:val="18"/>
      </w:rPr>
    </w:lvl>
    <w:lvl w:ilvl="1">
      <w:numFmt w:val="bullet"/>
      <w:lvlText w:val="ï"/>
      <w:lvlJc w:val="left"/>
      <w:pPr>
        <w:ind w:left="1112" w:hanging="114"/>
      </w:pPr>
    </w:lvl>
    <w:lvl w:ilvl="2">
      <w:numFmt w:val="bullet"/>
      <w:lvlText w:val="ï"/>
      <w:lvlJc w:val="left"/>
      <w:pPr>
        <w:ind w:left="1985" w:hanging="114"/>
      </w:pPr>
    </w:lvl>
    <w:lvl w:ilvl="3">
      <w:numFmt w:val="bullet"/>
      <w:lvlText w:val="ï"/>
      <w:lvlJc w:val="left"/>
      <w:pPr>
        <w:ind w:left="2858" w:hanging="114"/>
      </w:pPr>
    </w:lvl>
    <w:lvl w:ilvl="4">
      <w:numFmt w:val="bullet"/>
      <w:lvlText w:val="ï"/>
      <w:lvlJc w:val="left"/>
      <w:pPr>
        <w:ind w:left="3730" w:hanging="114"/>
      </w:pPr>
    </w:lvl>
    <w:lvl w:ilvl="5">
      <w:numFmt w:val="bullet"/>
      <w:lvlText w:val="ï"/>
      <w:lvlJc w:val="left"/>
      <w:pPr>
        <w:ind w:left="4603" w:hanging="114"/>
      </w:pPr>
    </w:lvl>
    <w:lvl w:ilvl="6">
      <w:numFmt w:val="bullet"/>
      <w:lvlText w:val="ï"/>
      <w:lvlJc w:val="left"/>
      <w:pPr>
        <w:ind w:left="5476" w:hanging="114"/>
      </w:pPr>
    </w:lvl>
    <w:lvl w:ilvl="7">
      <w:numFmt w:val="bullet"/>
      <w:lvlText w:val="ï"/>
      <w:lvlJc w:val="left"/>
      <w:pPr>
        <w:ind w:left="6348" w:hanging="114"/>
      </w:pPr>
    </w:lvl>
    <w:lvl w:ilvl="8">
      <w:numFmt w:val="bullet"/>
      <w:lvlText w:val="ï"/>
      <w:lvlJc w:val="left"/>
      <w:pPr>
        <w:ind w:left="7221" w:hanging="114"/>
      </w:pPr>
    </w:lvl>
  </w:abstractNum>
  <w:num w:numId="1" w16cid:durableId="713233203">
    <w:abstractNumId w:val="0"/>
  </w:num>
  <w:num w:numId="2" w16cid:durableId="1499735292">
    <w:abstractNumId w:val="1"/>
  </w:num>
  <w:num w:numId="3" w16cid:durableId="411198108">
    <w:abstractNumId w:val="8"/>
  </w:num>
  <w:num w:numId="4" w16cid:durableId="375815164">
    <w:abstractNumId w:val="2"/>
  </w:num>
  <w:num w:numId="5" w16cid:durableId="1959944123">
    <w:abstractNumId w:val="9"/>
  </w:num>
  <w:num w:numId="6" w16cid:durableId="1961911912">
    <w:abstractNumId w:val="10"/>
  </w:num>
  <w:num w:numId="7" w16cid:durableId="907613613">
    <w:abstractNumId w:val="7"/>
  </w:num>
  <w:num w:numId="8" w16cid:durableId="1433428502">
    <w:abstractNumId w:val="5"/>
  </w:num>
  <w:num w:numId="9" w16cid:durableId="1154375216">
    <w:abstractNumId w:val="4"/>
  </w:num>
  <w:num w:numId="10" w16cid:durableId="906956221">
    <w:abstractNumId w:val="6"/>
  </w:num>
  <w:num w:numId="11" w16cid:durableId="174225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AE"/>
    <w:rsid w:val="00006D09"/>
    <w:rsid w:val="00025069"/>
    <w:rsid w:val="00030296"/>
    <w:rsid w:val="000368B3"/>
    <w:rsid w:val="00052796"/>
    <w:rsid w:val="0005549F"/>
    <w:rsid w:val="00093BA5"/>
    <w:rsid w:val="000A2651"/>
    <w:rsid w:val="000B51C7"/>
    <w:rsid w:val="000B5E09"/>
    <w:rsid w:val="000F4B41"/>
    <w:rsid w:val="00101560"/>
    <w:rsid w:val="00120288"/>
    <w:rsid w:val="00151903"/>
    <w:rsid w:val="00196DA8"/>
    <w:rsid w:val="001A6595"/>
    <w:rsid w:val="001A7405"/>
    <w:rsid w:val="001C4C2A"/>
    <w:rsid w:val="001C7036"/>
    <w:rsid w:val="001E5171"/>
    <w:rsid w:val="001F23BF"/>
    <w:rsid w:val="001F3FBF"/>
    <w:rsid w:val="00215BAB"/>
    <w:rsid w:val="002451FA"/>
    <w:rsid w:val="002477EB"/>
    <w:rsid w:val="00254D18"/>
    <w:rsid w:val="00292259"/>
    <w:rsid w:val="0029629E"/>
    <w:rsid w:val="002C07BE"/>
    <w:rsid w:val="002D5055"/>
    <w:rsid w:val="002E6AA6"/>
    <w:rsid w:val="00310A38"/>
    <w:rsid w:val="00340B63"/>
    <w:rsid w:val="00356D1C"/>
    <w:rsid w:val="003919D6"/>
    <w:rsid w:val="003F0A1D"/>
    <w:rsid w:val="003F0CAA"/>
    <w:rsid w:val="00416D1C"/>
    <w:rsid w:val="00417D43"/>
    <w:rsid w:val="00426399"/>
    <w:rsid w:val="004342C5"/>
    <w:rsid w:val="00447148"/>
    <w:rsid w:val="00454D0D"/>
    <w:rsid w:val="00474FEA"/>
    <w:rsid w:val="004750C1"/>
    <w:rsid w:val="004B57CD"/>
    <w:rsid w:val="004F7867"/>
    <w:rsid w:val="0050410D"/>
    <w:rsid w:val="005359FA"/>
    <w:rsid w:val="00541BC9"/>
    <w:rsid w:val="0054750B"/>
    <w:rsid w:val="00562F4E"/>
    <w:rsid w:val="00586DDE"/>
    <w:rsid w:val="005E5552"/>
    <w:rsid w:val="006447FA"/>
    <w:rsid w:val="00663863"/>
    <w:rsid w:val="006D5195"/>
    <w:rsid w:val="006E38FC"/>
    <w:rsid w:val="007052F6"/>
    <w:rsid w:val="007055B6"/>
    <w:rsid w:val="00706334"/>
    <w:rsid w:val="00710DF9"/>
    <w:rsid w:val="00757435"/>
    <w:rsid w:val="00762FFC"/>
    <w:rsid w:val="007A40C9"/>
    <w:rsid w:val="007D3B10"/>
    <w:rsid w:val="007F60AC"/>
    <w:rsid w:val="00856164"/>
    <w:rsid w:val="00865011"/>
    <w:rsid w:val="00876FCD"/>
    <w:rsid w:val="008E169D"/>
    <w:rsid w:val="008E1C60"/>
    <w:rsid w:val="0092681B"/>
    <w:rsid w:val="0096399C"/>
    <w:rsid w:val="009B1B39"/>
    <w:rsid w:val="009B21DA"/>
    <w:rsid w:val="009B45D7"/>
    <w:rsid w:val="009E0EF6"/>
    <w:rsid w:val="009E159D"/>
    <w:rsid w:val="009F6A87"/>
    <w:rsid w:val="00A24AD0"/>
    <w:rsid w:val="00A32A52"/>
    <w:rsid w:val="00A32C21"/>
    <w:rsid w:val="00A43299"/>
    <w:rsid w:val="00A534C9"/>
    <w:rsid w:val="00A74216"/>
    <w:rsid w:val="00A94B6E"/>
    <w:rsid w:val="00AA242C"/>
    <w:rsid w:val="00AB50FE"/>
    <w:rsid w:val="00AB67AE"/>
    <w:rsid w:val="00AC7518"/>
    <w:rsid w:val="00B23FDF"/>
    <w:rsid w:val="00B37D29"/>
    <w:rsid w:val="00B62CDC"/>
    <w:rsid w:val="00B63392"/>
    <w:rsid w:val="00BC603E"/>
    <w:rsid w:val="00BD37FB"/>
    <w:rsid w:val="00BF1AE3"/>
    <w:rsid w:val="00C02002"/>
    <w:rsid w:val="00C46114"/>
    <w:rsid w:val="00C615B7"/>
    <w:rsid w:val="00C657DD"/>
    <w:rsid w:val="00C7677A"/>
    <w:rsid w:val="00C80F44"/>
    <w:rsid w:val="00CA1E19"/>
    <w:rsid w:val="00CA36FD"/>
    <w:rsid w:val="00CD5A31"/>
    <w:rsid w:val="00CE5A0F"/>
    <w:rsid w:val="00CF0A37"/>
    <w:rsid w:val="00CF29FB"/>
    <w:rsid w:val="00D1213D"/>
    <w:rsid w:val="00D17806"/>
    <w:rsid w:val="00D221ED"/>
    <w:rsid w:val="00D933DC"/>
    <w:rsid w:val="00DD2269"/>
    <w:rsid w:val="00DE1127"/>
    <w:rsid w:val="00E07CA7"/>
    <w:rsid w:val="00E45009"/>
    <w:rsid w:val="00E55655"/>
    <w:rsid w:val="00E57FF8"/>
    <w:rsid w:val="00E67C7D"/>
    <w:rsid w:val="00EA5FF2"/>
    <w:rsid w:val="00EA7418"/>
    <w:rsid w:val="00EC4764"/>
    <w:rsid w:val="00ED1CF6"/>
    <w:rsid w:val="00ED45AB"/>
    <w:rsid w:val="00EE7D61"/>
    <w:rsid w:val="00F13939"/>
    <w:rsid w:val="00F30D3B"/>
    <w:rsid w:val="00FA7D01"/>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AAD02"/>
  <w15:chartTrackingRefBased/>
  <w15:docId w15:val="{82145879-CF03-DB42-90E4-C5FFE9E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67AE"/>
    <w:pPr>
      <w:widowControl w:val="0"/>
      <w:autoSpaceDE w:val="0"/>
      <w:autoSpaceDN w:val="0"/>
      <w:adjustRightInd w:val="0"/>
      <w:spacing w:after="0" w:line="240" w:lineRule="auto"/>
    </w:pPr>
    <w:rPr>
      <w:rFonts w:ascii="Arial" w:eastAsia="Batang" w:hAnsi="Arial" w:cs="Arial"/>
      <w:kern w:val="0"/>
      <w:sz w:val="22"/>
      <w:szCs w:val="22"/>
      <w:lang w:val="en-GB" w:eastAsia="en-GB"/>
      <w14:ligatures w14:val="none"/>
    </w:rPr>
  </w:style>
  <w:style w:type="paragraph" w:styleId="Ttulo1">
    <w:name w:val="heading 1"/>
    <w:basedOn w:val="Normal"/>
    <w:next w:val="Normal"/>
    <w:link w:val="Ttulo1Car"/>
    <w:uiPriority w:val="1"/>
    <w:qFormat/>
    <w:rsid w:val="00AB6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6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67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67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67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67A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67A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67A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67A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67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67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67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67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67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67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67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67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67AE"/>
    <w:rPr>
      <w:rFonts w:eastAsiaTheme="majorEastAsia" w:cstheme="majorBidi"/>
      <w:color w:val="272727" w:themeColor="text1" w:themeTint="D8"/>
    </w:rPr>
  </w:style>
  <w:style w:type="paragraph" w:styleId="Ttulo">
    <w:name w:val="Title"/>
    <w:basedOn w:val="Normal"/>
    <w:next w:val="Normal"/>
    <w:link w:val="TtuloCar"/>
    <w:uiPriority w:val="1"/>
    <w:qFormat/>
    <w:rsid w:val="00AB67A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67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67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67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67AE"/>
    <w:pPr>
      <w:spacing w:before="160"/>
      <w:jc w:val="center"/>
    </w:pPr>
    <w:rPr>
      <w:i/>
      <w:iCs/>
      <w:color w:val="404040" w:themeColor="text1" w:themeTint="BF"/>
    </w:rPr>
  </w:style>
  <w:style w:type="character" w:customStyle="1" w:styleId="CitaCar">
    <w:name w:val="Cita Car"/>
    <w:basedOn w:val="Fuentedeprrafopredeter"/>
    <w:link w:val="Cita"/>
    <w:uiPriority w:val="29"/>
    <w:rsid w:val="00AB67AE"/>
    <w:rPr>
      <w:i/>
      <w:iCs/>
      <w:color w:val="404040" w:themeColor="text1" w:themeTint="BF"/>
    </w:rPr>
  </w:style>
  <w:style w:type="paragraph" w:styleId="Prrafodelista">
    <w:name w:val="List Paragraph"/>
    <w:basedOn w:val="Normal"/>
    <w:uiPriority w:val="1"/>
    <w:qFormat/>
    <w:rsid w:val="00AB67AE"/>
    <w:pPr>
      <w:ind w:left="720"/>
      <w:contextualSpacing/>
    </w:pPr>
  </w:style>
  <w:style w:type="character" w:styleId="nfasisintenso">
    <w:name w:val="Intense Emphasis"/>
    <w:basedOn w:val="Fuentedeprrafopredeter"/>
    <w:uiPriority w:val="21"/>
    <w:qFormat/>
    <w:rsid w:val="00AB67AE"/>
    <w:rPr>
      <w:i/>
      <w:iCs/>
      <w:color w:val="0F4761" w:themeColor="accent1" w:themeShade="BF"/>
    </w:rPr>
  </w:style>
  <w:style w:type="paragraph" w:styleId="Citadestacada">
    <w:name w:val="Intense Quote"/>
    <w:basedOn w:val="Normal"/>
    <w:next w:val="Normal"/>
    <w:link w:val="CitadestacadaCar"/>
    <w:uiPriority w:val="30"/>
    <w:qFormat/>
    <w:rsid w:val="00AB6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67AE"/>
    <w:rPr>
      <w:i/>
      <w:iCs/>
      <w:color w:val="0F4761" w:themeColor="accent1" w:themeShade="BF"/>
    </w:rPr>
  </w:style>
  <w:style w:type="character" w:styleId="Referenciaintensa">
    <w:name w:val="Intense Reference"/>
    <w:basedOn w:val="Fuentedeprrafopredeter"/>
    <w:uiPriority w:val="32"/>
    <w:qFormat/>
    <w:rsid w:val="00AB67AE"/>
    <w:rPr>
      <w:b/>
      <w:bCs/>
      <w:smallCaps/>
      <w:color w:val="0F4761" w:themeColor="accent1" w:themeShade="BF"/>
      <w:spacing w:val="5"/>
    </w:rPr>
  </w:style>
  <w:style w:type="paragraph" w:styleId="Encabezado">
    <w:name w:val="header"/>
    <w:basedOn w:val="Normal"/>
    <w:link w:val="EncabezadoCar"/>
    <w:uiPriority w:val="99"/>
    <w:unhideWhenUsed/>
    <w:rsid w:val="00AB67AE"/>
    <w:pPr>
      <w:tabs>
        <w:tab w:val="center" w:pos="4513"/>
        <w:tab w:val="right" w:pos="9026"/>
      </w:tabs>
    </w:pPr>
  </w:style>
  <w:style w:type="character" w:customStyle="1" w:styleId="EncabezadoCar">
    <w:name w:val="Encabezado Car"/>
    <w:basedOn w:val="Fuentedeprrafopredeter"/>
    <w:link w:val="Encabezado"/>
    <w:uiPriority w:val="99"/>
    <w:rsid w:val="00AB67AE"/>
  </w:style>
  <w:style w:type="paragraph" w:styleId="Piedepgina">
    <w:name w:val="footer"/>
    <w:basedOn w:val="Normal"/>
    <w:link w:val="PiedepginaCar"/>
    <w:uiPriority w:val="99"/>
    <w:unhideWhenUsed/>
    <w:rsid w:val="00AB67AE"/>
    <w:pPr>
      <w:tabs>
        <w:tab w:val="center" w:pos="4513"/>
        <w:tab w:val="right" w:pos="9026"/>
      </w:tabs>
    </w:pPr>
  </w:style>
  <w:style w:type="character" w:customStyle="1" w:styleId="PiedepginaCar">
    <w:name w:val="Pie de página Car"/>
    <w:basedOn w:val="Fuentedeprrafopredeter"/>
    <w:link w:val="Piedepgina"/>
    <w:uiPriority w:val="99"/>
    <w:rsid w:val="00AB67AE"/>
  </w:style>
  <w:style w:type="paragraph" w:styleId="Textoindependiente">
    <w:name w:val="Body Text"/>
    <w:basedOn w:val="Normal"/>
    <w:link w:val="TextoindependienteCar"/>
    <w:uiPriority w:val="1"/>
    <w:qFormat/>
    <w:rsid w:val="00AB67AE"/>
    <w:rPr>
      <w:sz w:val="18"/>
      <w:szCs w:val="18"/>
    </w:rPr>
  </w:style>
  <w:style w:type="character" w:customStyle="1" w:styleId="TextoindependienteCar">
    <w:name w:val="Texto independiente Car"/>
    <w:basedOn w:val="Fuentedeprrafopredeter"/>
    <w:link w:val="Textoindependiente"/>
    <w:uiPriority w:val="1"/>
    <w:rsid w:val="00AB67AE"/>
    <w:rPr>
      <w:rFonts w:ascii="Arial" w:eastAsia="Batang" w:hAnsi="Arial" w:cs="Arial"/>
      <w:kern w:val="0"/>
      <w:sz w:val="18"/>
      <w:szCs w:val="18"/>
      <w:lang w:val="en-GB" w:eastAsia="en-GB"/>
      <w14:ligatures w14:val="none"/>
    </w:rPr>
  </w:style>
  <w:style w:type="table" w:styleId="Tablaconcuadrcula">
    <w:name w:val="Table Grid"/>
    <w:basedOn w:val="Tablanormal"/>
    <w:uiPriority w:val="39"/>
    <w:rsid w:val="00AC7518"/>
    <w:pPr>
      <w:spacing w:after="0" w:line="240" w:lineRule="auto"/>
    </w:pPr>
    <w:rPr>
      <w:rFonts w:ascii="Calibri" w:eastAsia="Batang" w:hAnsi="Calibri" w:cs="Times New Roman"/>
      <w:kern w:val="0"/>
      <w:sz w:val="20"/>
      <w:szCs w:val="20"/>
      <w:lang w:val="fr-BE"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e07890-6196-4e26-9dd2-53178dae8e48">
      <Terms xmlns="http://schemas.microsoft.com/office/infopath/2007/PartnerControls"/>
    </lcf76f155ced4ddcb4097134ff3c332f>
    <TaxCatchAll xmlns="faa54b14-608b-44ba-8621-4287d9574b2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FDF3D715AA394A9B15E0E0FAA07E37" ma:contentTypeVersion="28" ma:contentTypeDescription="Create a new document." ma:contentTypeScope="" ma:versionID="385eb5a756c1a9e1d56cadc1365d3e1a">
  <xsd:schema xmlns:xsd="http://www.w3.org/2001/XMLSchema" xmlns:xs="http://www.w3.org/2001/XMLSchema" xmlns:p="http://schemas.microsoft.com/office/2006/metadata/properties" xmlns:ns1="http://schemas.microsoft.com/sharepoint/v3" xmlns:ns2="33e07890-6196-4e26-9dd2-53178dae8e48" xmlns:ns3="faa54b14-608b-44ba-8621-4287d9574b27" targetNamespace="http://schemas.microsoft.com/office/2006/metadata/properties" ma:root="true" ma:fieldsID="b026d4e43bc73af0ad751a444f59a965" ns1:_="" ns2:_="" ns3:_="">
    <xsd:import namespace="http://schemas.microsoft.com/sharepoint/v3"/>
    <xsd:import namespace="33e07890-6196-4e26-9dd2-53178dae8e48"/>
    <xsd:import namespace="faa54b14-608b-44ba-8621-4287d9574b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e07890-6196-4e26-9dd2-53178dae8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a54b14-608b-44ba-8621-4287d9574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ed4485d-27a1-43c9-92a5-1a259e9757ba}" ma:internalName="TaxCatchAll" ma:showField="CatchAllData" ma:web="faa54b14-608b-44ba-8621-4287d9574b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24575-B48A-43D7-ABAE-A451EFE7DC9B}">
  <ds:schemaRefs>
    <ds:schemaRef ds:uri="http://schemas.microsoft.com/office/2006/metadata/properties"/>
    <ds:schemaRef ds:uri="http://schemas.microsoft.com/office/infopath/2007/PartnerControls"/>
    <ds:schemaRef ds:uri="33e07890-6196-4e26-9dd2-53178dae8e48"/>
    <ds:schemaRef ds:uri="faa54b14-608b-44ba-8621-4287d9574b27"/>
    <ds:schemaRef ds:uri="http://schemas.microsoft.com/sharepoint/v3"/>
  </ds:schemaRefs>
</ds:datastoreItem>
</file>

<file path=customXml/itemProps2.xml><?xml version="1.0" encoding="utf-8"?>
<ds:datastoreItem xmlns:ds="http://schemas.openxmlformats.org/officeDocument/2006/customXml" ds:itemID="{1A6E51CC-C93F-4313-91A6-2FCC3EED166E}">
  <ds:schemaRefs>
    <ds:schemaRef ds:uri="http://schemas.microsoft.com/sharepoint/v3/contenttype/forms"/>
  </ds:schemaRefs>
</ds:datastoreItem>
</file>

<file path=customXml/itemProps3.xml><?xml version="1.0" encoding="utf-8"?>
<ds:datastoreItem xmlns:ds="http://schemas.openxmlformats.org/officeDocument/2006/customXml" ds:itemID="{84C4AB22-1B40-4CBE-91E6-01139E45F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e07890-6196-4e26-9dd2-53178dae8e48"/>
    <ds:schemaRef ds:uri="faa54b14-608b-44ba-8621-4287d9574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1CC272-F865-5C44-8100-8C4B00C8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763</Words>
  <Characters>4202</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Hyemin Lee</dc:creator>
  <cp:keywords/>
  <dc:description/>
  <cp:lastModifiedBy>Lur Epelde</cp:lastModifiedBy>
  <cp:revision>14</cp:revision>
  <cp:lastPrinted>2025-03-28T15:25:00Z</cp:lastPrinted>
  <dcterms:created xsi:type="dcterms:W3CDTF">2026-04-28T11:04:00Z</dcterms:created>
  <dcterms:modified xsi:type="dcterms:W3CDTF">2026-05-07T10:46:00Z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0x010100ECFDF3D715AA394A9B15E0E0FAA07E37</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2026-04-21T13:45:04Z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beece7f6-57b3-4927-af39-8ed413f08fe8</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GrammarlyDocumentId">
    <vt:lpwstr>c7744eb9-509d-4fdf-9f63-5e62a0b4ae29</vt:lpwstr>
  </property>
</Properties>
</file>